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ED" w:rsidRDefault="00B46F61">
      <w:pPr>
        <w:pStyle w:val="a3"/>
        <w:ind w:left="4160"/>
        <w:rPr>
          <w:sz w:val="20"/>
        </w:rPr>
      </w:pPr>
      <w:r>
        <w:rPr>
          <w:sz w:val="20"/>
        </w:rPr>
        <w:pict>
          <v:shape id="docshape1" o:spid="_x0000_s1026" style="position:absolute;left:0;text-align:left;margin-left:87.15pt;margin-top:244.85pt;width:508.35pt;height:3pt;z-index:15728640;mso-position-horizontal-relative:page;mso-position-vertical-relative:page" coordorigin="1743,4897" coordsize="10167,60" o:spt="100" adj="0,,0" path="m11910,4937r-10167,l1743,4957r10167,l11910,4937xm11910,4897r-10167,l1743,4917r10167,l11910,4897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076D5" w:rsidRDefault="000076D5" w:rsidP="000076D5">
      <w:pPr>
        <w:shd w:val="clear" w:color="auto" w:fill="FFFFFF"/>
        <w:spacing w:after="150"/>
        <w:rPr>
          <w:rFonts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cs="Arial"/>
          <w:noProof/>
          <w:sz w:val="21"/>
          <w:szCs w:val="21"/>
          <w:lang w:eastAsia="ru-RU"/>
        </w:rPr>
        <w:drawing>
          <wp:inline distT="0" distB="0" distL="0" distR="0">
            <wp:extent cx="866775" cy="882650"/>
            <wp:effectExtent l="19050" t="0" r="9525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 xml:space="preserve">                    </w:t>
      </w:r>
    </w:p>
    <w:p w:rsidR="000076D5" w:rsidRDefault="000076D5" w:rsidP="000076D5">
      <w:pPr>
        <w:shd w:val="clear" w:color="auto" w:fill="FFFFFF"/>
        <w:spacing w:after="150"/>
        <w:rPr>
          <w:rFonts w:ascii="Calibri" w:hAnsi="Calibri" w:cs="Arial"/>
          <w:color w:val="000000"/>
          <w:sz w:val="21"/>
          <w:szCs w:val="21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                                                РЕСПУБЛИКА ДАГЕСТАН</w:t>
      </w:r>
    </w:p>
    <w:p w:rsidR="000076D5" w:rsidRDefault="000076D5" w:rsidP="000076D5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АДМИНИСТРАЦИЯ МР «КАЯКЕНТСКИЙ РАЙОН»</w:t>
      </w:r>
    </w:p>
    <w:p w:rsidR="000076D5" w:rsidRDefault="000076D5" w:rsidP="000076D5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МУНИЦИПАЛЬНОЕ </w:t>
      </w:r>
      <w:r>
        <w:rPr>
          <w:b/>
          <w:sz w:val="28"/>
          <w:szCs w:val="28"/>
        </w:rPr>
        <w:t>казенное</w:t>
      </w:r>
      <w:r>
        <w:rPr>
          <w:b/>
          <w:sz w:val="18"/>
          <w:szCs w:val="18"/>
        </w:rPr>
        <w:t xml:space="preserve">  ОБЩЕОБРАЗОВАТЕЛЬНОЕ УЧРЕЖДЕНИЕ          </w:t>
      </w:r>
    </w:p>
    <w:p w:rsidR="000076D5" w:rsidRDefault="000076D5" w:rsidP="000076D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«НОВОКАЯКЕНТСКАЯ </w:t>
      </w:r>
      <w:proofErr w:type="gramStart"/>
      <w:r>
        <w:rPr>
          <w:b/>
          <w:sz w:val="18"/>
          <w:szCs w:val="18"/>
        </w:rPr>
        <w:t>НАЧАЛЬНАЯ</w:t>
      </w:r>
      <w:proofErr w:type="gramEnd"/>
      <w:r>
        <w:rPr>
          <w:b/>
          <w:sz w:val="18"/>
          <w:szCs w:val="18"/>
        </w:rPr>
        <w:t xml:space="preserve"> ШКОЛА-ДЕТСКИЙ САД №1» </w:t>
      </w:r>
    </w:p>
    <w:p w:rsidR="000076D5" w:rsidRDefault="000076D5" w:rsidP="000076D5">
      <w:pPr>
        <w:pBdr>
          <w:bottom w:val="single" w:sz="6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368560, РД .</w:t>
      </w:r>
      <w:proofErr w:type="spellStart"/>
      <w:r>
        <w:rPr>
          <w:b/>
          <w:sz w:val="24"/>
        </w:rPr>
        <w:t>Каякентский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район,с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овокаякент</w:t>
      </w:r>
      <w:proofErr w:type="spellEnd"/>
      <w:r>
        <w:rPr>
          <w:b/>
          <w:sz w:val="24"/>
        </w:rPr>
        <w:t xml:space="preserve"> ул.Ю.Акаева 1                                         </w:t>
      </w:r>
    </w:p>
    <w:p w:rsidR="002972ED" w:rsidRDefault="002972ED">
      <w:pPr>
        <w:pStyle w:val="a3"/>
        <w:ind w:left="0"/>
        <w:rPr>
          <w:sz w:val="20"/>
        </w:rPr>
      </w:pPr>
    </w:p>
    <w:p w:rsidR="002972ED" w:rsidRDefault="002972ED">
      <w:pPr>
        <w:pStyle w:val="a3"/>
        <w:ind w:left="0"/>
        <w:rPr>
          <w:sz w:val="20"/>
        </w:rPr>
      </w:pPr>
    </w:p>
    <w:p w:rsidR="002972ED" w:rsidRDefault="002972ED">
      <w:pPr>
        <w:pStyle w:val="a3"/>
        <w:ind w:left="0"/>
        <w:rPr>
          <w:sz w:val="20"/>
        </w:rPr>
      </w:pPr>
    </w:p>
    <w:p w:rsidR="002972ED" w:rsidRDefault="002972ED">
      <w:pPr>
        <w:pStyle w:val="a3"/>
        <w:ind w:left="0"/>
        <w:rPr>
          <w:sz w:val="20"/>
        </w:rPr>
      </w:pPr>
    </w:p>
    <w:p w:rsidR="002972ED" w:rsidRDefault="002972ED">
      <w:pPr>
        <w:pStyle w:val="a3"/>
        <w:spacing w:before="117"/>
        <w:ind w:left="0"/>
        <w:rPr>
          <w:sz w:val="20"/>
        </w:rPr>
      </w:pPr>
    </w:p>
    <w:tbl>
      <w:tblPr>
        <w:tblStyle w:val="TableNormal"/>
        <w:tblW w:w="0" w:type="auto"/>
        <w:tblInd w:w="6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564"/>
      </w:tblGrid>
      <w:tr w:rsidR="002972ED">
        <w:trPr>
          <w:trHeight w:val="827"/>
        </w:trPr>
        <w:tc>
          <w:tcPr>
            <w:tcW w:w="1100" w:type="dxa"/>
          </w:tcPr>
          <w:p w:rsidR="002972ED" w:rsidRDefault="008B0064">
            <w:pPr>
              <w:pStyle w:val="TableParagraph"/>
              <w:spacing w:line="237" w:lineRule="auto"/>
              <w:ind w:right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приказ</w:t>
            </w:r>
          </w:p>
          <w:p w:rsidR="002972ED" w:rsidRDefault="008B00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564" w:type="dxa"/>
          </w:tcPr>
          <w:p w:rsidR="002972ED" w:rsidRDefault="008B0064">
            <w:pPr>
              <w:pStyle w:val="TableParagraph"/>
              <w:spacing w:line="237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составлени</w:t>
            </w:r>
            <w:proofErr w:type="spellEnd"/>
          </w:p>
          <w:p w:rsidR="002972ED" w:rsidRDefault="008B006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2972ED">
        <w:trPr>
          <w:trHeight w:val="276"/>
        </w:trPr>
        <w:tc>
          <w:tcPr>
            <w:tcW w:w="1100" w:type="dxa"/>
          </w:tcPr>
          <w:p w:rsidR="002972ED" w:rsidRDefault="008B0064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64" w:type="dxa"/>
          </w:tcPr>
          <w:p w:rsidR="002972ED" w:rsidRDefault="000076D5">
            <w:pPr>
              <w:pStyle w:val="TableParagraph"/>
              <w:spacing w:before="0"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</w:t>
            </w:r>
            <w:r w:rsidR="008B0064">
              <w:rPr>
                <w:b/>
                <w:spacing w:val="-2"/>
                <w:sz w:val="24"/>
              </w:rPr>
              <w:t>.03.2025г</w:t>
            </w:r>
          </w:p>
        </w:tc>
      </w:tr>
    </w:tbl>
    <w:p w:rsidR="002972ED" w:rsidRDefault="008B0064">
      <w:pPr>
        <w:pStyle w:val="Heading2"/>
        <w:ind w:left="3080"/>
      </w:pPr>
      <w:r>
        <w:rPr>
          <w:spacing w:val="-2"/>
        </w:rPr>
        <w:t>ПРИКАЗ</w:t>
      </w:r>
    </w:p>
    <w:p w:rsidR="002972ED" w:rsidRDefault="002972ED">
      <w:pPr>
        <w:pStyle w:val="a3"/>
        <w:spacing w:before="59"/>
        <w:ind w:left="0"/>
        <w:rPr>
          <w:b/>
        </w:rPr>
      </w:pPr>
    </w:p>
    <w:p w:rsidR="002972ED" w:rsidRDefault="008B0064">
      <w:pPr>
        <w:ind w:left="152"/>
        <w:rPr>
          <w:b/>
          <w:sz w:val="24"/>
        </w:rPr>
      </w:pPr>
      <w:r>
        <w:rPr>
          <w:b/>
          <w:sz w:val="24"/>
        </w:rPr>
        <w:t>«Об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 классном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руководстве».</w:t>
      </w:r>
    </w:p>
    <w:p w:rsidR="002972ED" w:rsidRDefault="002972ED">
      <w:pPr>
        <w:pStyle w:val="a3"/>
        <w:ind w:left="0"/>
        <w:rPr>
          <w:b/>
        </w:rPr>
      </w:pPr>
    </w:p>
    <w:p w:rsidR="002972ED" w:rsidRDefault="002972ED">
      <w:pPr>
        <w:pStyle w:val="a3"/>
        <w:spacing w:before="41"/>
        <w:ind w:left="0"/>
        <w:rPr>
          <w:b/>
        </w:rPr>
      </w:pPr>
    </w:p>
    <w:p w:rsidR="002972ED" w:rsidRDefault="008B0064">
      <w:pPr>
        <w:pStyle w:val="a3"/>
        <w:spacing w:line="386" w:lineRule="auto"/>
        <w:ind w:right="141"/>
      </w:pPr>
      <w:r>
        <w:t>Па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№273-03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20.12.2012</w:t>
      </w:r>
      <w:r>
        <w:rPr>
          <w:spacing w:val="-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Федерации», Методических рекомендаций органам исполнительной власти субъектов Российской Федерации, осуществляющим государственное управление в сфере образования по организации работы педагогических работников, осуществляющих классное руководство в образовательных организациях</w:t>
      </w:r>
    </w:p>
    <w:p w:rsidR="002972ED" w:rsidRDefault="002972ED">
      <w:pPr>
        <w:pStyle w:val="a3"/>
        <w:spacing w:before="197"/>
        <w:ind w:left="0"/>
      </w:pPr>
    </w:p>
    <w:p w:rsidR="002972ED" w:rsidRDefault="008B0064">
      <w:pPr>
        <w:spacing w:before="1"/>
        <w:ind w:left="464" w:right="442"/>
        <w:jc w:val="center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2972ED" w:rsidRDefault="002972ED">
      <w:pPr>
        <w:pStyle w:val="a3"/>
        <w:spacing w:before="168"/>
        <w:ind w:left="0"/>
        <w:rPr>
          <w:b/>
        </w:rPr>
      </w:pPr>
    </w:p>
    <w:p w:rsidR="002972ED" w:rsidRDefault="008B0064">
      <w:pPr>
        <w:pStyle w:val="a5"/>
        <w:numPr>
          <w:ilvl w:val="0"/>
          <w:numId w:val="3"/>
        </w:numPr>
        <w:tabs>
          <w:tab w:val="left" w:pos="419"/>
        </w:tabs>
        <w:spacing w:before="1"/>
        <w:ind w:left="419" w:right="0" w:hanging="279"/>
        <w:rPr>
          <w:sz w:val="24"/>
        </w:rPr>
      </w:pPr>
      <w:r>
        <w:rPr>
          <w:sz w:val="24"/>
        </w:rPr>
        <w:t>Утвердить Положение о классном</w:t>
      </w:r>
      <w:r>
        <w:rPr>
          <w:spacing w:val="-2"/>
          <w:sz w:val="24"/>
        </w:rPr>
        <w:t xml:space="preserve"> руководстве</w:t>
      </w:r>
      <w:r w:rsidR="000076D5">
        <w:rPr>
          <w:spacing w:val="-2"/>
          <w:sz w:val="24"/>
        </w:rPr>
        <w:t xml:space="preserve"> МКОУ «</w:t>
      </w:r>
      <w:proofErr w:type="spellStart"/>
      <w:r w:rsidR="000076D5">
        <w:rPr>
          <w:spacing w:val="-2"/>
          <w:sz w:val="24"/>
        </w:rPr>
        <w:t>Новокаякентская</w:t>
      </w:r>
      <w:proofErr w:type="spellEnd"/>
      <w:r w:rsidR="000076D5">
        <w:rPr>
          <w:spacing w:val="-2"/>
          <w:sz w:val="24"/>
        </w:rPr>
        <w:t xml:space="preserve"> начальная школа- детский сад №1»</w:t>
      </w:r>
    </w:p>
    <w:p w:rsidR="002972ED" w:rsidRDefault="008B0064">
      <w:pPr>
        <w:pStyle w:val="a5"/>
        <w:numPr>
          <w:ilvl w:val="0"/>
          <w:numId w:val="3"/>
        </w:numPr>
        <w:tabs>
          <w:tab w:val="left" w:pos="419"/>
        </w:tabs>
        <w:spacing w:before="194"/>
        <w:ind w:left="419" w:right="0" w:hanging="279"/>
        <w:rPr>
          <w:sz w:val="24"/>
        </w:rPr>
      </w:pPr>
      <w:r>
        <w:rPr>
          <w:sz w:val="24"/>
        </w:rPr>
        <w:t>Ввести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Положение о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12.03.2025 </w:t>
      </w:r>
      <w:r>
        <w:rPr>
          <w:spacing w:val="-5"/>
          <w:sz w:val="24"/>
        </w:rPr>
        <w:t>г.</w:t>
      </w:r>
    </w:p>
    <w:p w:rsidR="002972ED" w:rsidRDefault="008B0064">
      <w:pPr>
        <w:pStyle w:val="a5"/>
        <w:numPr>
          <w:ilvl w:val="0"/>
          <w:numId w:val="3"/>
        </w:numPr>
        <w:tabs>
          <w:tab w:val="left" w:pos="419"/>
        </w:tabs>
        <w:spacing w:before="203"/>
        <w:ind w:left="419" w:right="0" w:hanging="27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собой.</w:t>
      </w:r>
    </w:p>
    <w:p w:rsidR="002972ED" w:rsidRDefault="002972ED">
      <w:pPr>
        <w:pStyle w:val="a3"/>
        <w:ind w:left="0"/>
      </w:pPr>
    </w:p>
    <w:p w:rsidR="002972ED" w:rsidRDefault="002972ED">
      <w:pPr>
        <w:pStyle w:val="a3"/>
        <w:ind w:left="0"/>
      </w:pPr>
    </w:p>
    <w:p w:rsidR="002972ED" w:rsidRDefault="002972ED">
      <w:pPr>
        <w:pStyle w:val="a3"/>
        <w:spacing w:before="90"/>
        <w:ind w:left="0"/>
      </w:pPr>
    </w:p>
    <w:p w:rsidR="002972ED" w:rsidRDefault="000076D5">
      <w:pPr>
        <w:rPr>
          <w:b/>
          <w:sz w:val="24"/>
        </w:rPr>
        <w:sectPr w:rsidR="002972ED">
          <w:type w:val="continuous"/>
          <w:pgSz w:w="11910" w:h="16840"/>
          <w:pgMar w:top="700" w:right="708" w:bottom="280" w:left="1559" w:header="720" w:footer="720" w:gutter="0"/>
          <w:cols w:space="720"/>
        </w:sectPr>
      </w:pPr>
      <w:r>
        <w:rPr>
          <w:b/>
          <w:sz w:val="24"/>
        </w:rPr>
        <w:t xml:space="preserve">  Директор                                                                           </w:t>
      </w:r>
      <w:proofErr w:type="spellStart"/>
      <w:r>
        <w:rPr>
          <w:b/>
          <w:sz w:val="24"/>
        </w:rPr>
        <w:t>Бабасова</w:t>
      </w:r>
      <w:proofErr w:type="spellEnd"/>
      <w:r>
        <w:rPr>
          <w:b/>
          <w:sz w:val="24"/>
        </w:rPr>
        <w:t xml:space="preserve"> ШШ</w:t>
      </w:r>
    </w:p>
    <w:p w:rsidR="002972ED" w:rsidRDefault="002972ED">
      <w:pPr>
        <w:pStyle w:val="a3"/>
        <w:spacing w:before="76"/>
        <w:ind w:left="0"/>
        <w:rPr>
          <w:b/>
        </w:rPr>
      </w:pPr>
    </w:p>
    <w:p w:rsidR="002972ED" w:rsidRDefault="008B0064">
      <w:pPr>
        <w:pStyle w:val="Heading2"/>
        <w:ind w:right="137"/>
        <w:jc w:val="right"/>
      </w:pPr>
      <w:r>
        <w:rPr>
          <w:spacing w:val="-2"/>
        </w:rPr>
        <w:t>УТВЕРЖДЕНО</w:t>
      </w:r>
    </w:p>
    <w:p w:rsidR="002972ED" w:rsidRDefault="008B0064">
      <w:pPr>
        <w:spacing w:before="45" w:line="280" w:lineRule="auto"/>
        <w:ind w:left="6250" w:right="137" w:firstLine="588"/>
        <w:jc w:val="right"/>
        <w:rPr>
          <w:b/>
          <w:sz w:val="24"/>
        </w:rPr>
      </w:pPr>
      <w:r>
        <w:rPr>
          <w:b/>
          <w:sz w:val="24"/>
        </w:rPr>
        <w:t>Приказом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руководителя МКОУ</w:t>
      </w:r>
      <w:r>
        <w:rPr>
          <w:b/>
          <w:spacing w:val="-14"/>
          <w:sz w:val="24"/>
        </w:rPr>
        <w:t xml:space="preserve"> </w:t>
      </w:r>
      <w:r w:rsidR="000076D5">
        <w:rPr>
          <w:spacing w:val="-2"/>
          <w:sz w:val="24"/>
        </w:rPr>
        <w:t>«</w:t>
      </w:r>
      <w:proofErr w:type="spellStart"/>
      <w:r w:rsidR="000076D5">
        <w:rPr>
          <w:spacing w:val="-2"/>
          <w:sz w:val="24"/>
        </w:rPr>
        <w:t>Новокаякентская</w:t>
      </w:r>
      <w:proofErr w:type="spellEnd"/>
      <w:r w:rsidR="000076D5">
        <w:rPr>
          <w:spacing w:val="-2"/>
          <w:sz w:val="24"/>
        </w:rPr>
        <w:t xml:space="preserve"> начальная школ</w:t>
      </w:r>
      <w:proofErr w:type="gramStart"/>
      <w:r w:rsidR="000076D5">
        <w:rPr>
          <w:spacing w:val="-2"/>
          <w:sz w:val="24"/>
        </w:rPr>
        <w:t>а-</w:t>
      </w:r>
      <w:proofErr w:type="gramEnd"/>
      <w:r w:rsidR="000076D5">
        <w:rPr>
          <w:spacing w:val="-2"/>
          <w:sz w:val="24"/>
        </w:rPr>
        <w:t xml:space="preserve"> детский сад №1»</w:t>
      </w:r>
      <w:r w:rsidR="000076D5">
        <w:rPr>
          <w:b/>
          <w:sz w:val="24"/>
        </w:rPr>
        <w:t xml:space="preserve"> </w:t>
      </w:r>
      <w:r>
        <w:rPr>
          <w:b/>
          <w:sz w:val="24"/>
        </w:rPr>
        <w:t>от 1</w:t>
      </w:r>
      <w:r w:rsidR="000076D5">
        <w:rPr>
          <w:b/>
          <w:sz w:val="24"/>
        </w:rPr>
        <w:t>7</w:t>
      </w:r>
      <w:r>
        <w:rPr>
          <w:b/>
          <w:sz w:val="24"/>
        </w:rPr>
        <w:t>.03.2025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г. № </w:t>
      </w:r>
      <w:r w:rsidR="000076D5">
        <w:rPr>
          <w:b/>
          <w:sz w:val="24"/>
        </w:rPr>
        <w:t>11</w:t>
      </w:r>
    </w:p>
    <w:p w:rsidR="002972ED" w:rsidRDefault="002972ED">
      <w:pPr>
        <w:pStyle w:val="a3"/>
        <w:ind w:left="0"/>
        <w:rPr>
          <w:b/>
        </w:rPr>
      </w:pPr>
    </w:p>
    <w:p w:rsidR="002972ED" w:rsidRDefault="002972ED">
      <w:pPr>
        <w:pStyle w:val="a3"/>
        <w:spacing w:before="78"/>
        <w:ind w:left="0"/>
        <w:rPr>
          <w:b/>
        </w:rPr>
      </w:pPr>
    </w:p>
    <w:p w:rsidR="002972ED" w:rsidRPr="000076D5" w:rsidRDefault="008B0064">
      <w:pPr>
        <w:pStyle w:val="Heading2"/>
        <w:ind w:left="440" w:right="442"/>
        <w:jc w:val="center"/>
        <w:rPr>
          <w:b w:val="0"/>
        </w:rPr>
      </w:pPr>
      <w:r w:rsidRPr="000076D5">
        <w:rPr>
          <w:b w:val="0"/>
        </w:rPr>
        <w:t>ПОЛОЖЕНИЕ О</w:t>
      </w:r>
      <w:r w:rsidRPr="000076D5">
        <w:rPr>
          <w:b w:val="0"/>
          <w:spacing w:val="-2"/>
        </w:rPr>
        <w:t xml:space="preserve"> </w:t>
      </w:r>
      <w:r w:rsidRPr="000076D5">
        <w:rPr>
          <w:b w:val="0"/>
        </w:rPr>
        <w:t>КЛАССНОМ РУКОВОДСТВЕ</w:t>
      </w:r>
      <w:r w:rsidRPr="000076D5">
        <w:rPr>
          <w:b w:val="0"/>
          <w:spacing w:val="-1"/>
        </w:rPr>
        <w:t xml:space="preserve"> </w:t>
      </w:r>
      <w:r w:rsidRPr="000076D5">
        <w:rPr>
          <w:b w:val="0"/>
        </w:rPr>
        <w:t xml:space="preserve">В </w:t>
      </w:r>
      <w:r w:rsidRPr="000076D5">
        <w:rPr>
          <w:b w:val="0"/>
          <w:spacing w:val="-4"/>
        </w:rPr>
        <w:t>МКОУ</w:t>
      </w:r>
    </w:p>
    <w:p w:rsidR="000076D5" w:rsidRPr="000076D5" w:rsidRDefault="000076D5" w:rsidP="000076D5">
      <w:pPr>
        <w:pStyle w:val="a5"/>
        <w:tabs>
          <w:tab w:val="left" w:pos="419"/>
        </w:tabs>
        <w:spacing w:before="1"/>
        <w:ind w:left="419" w:right="0" w:firstLine="0"/>
        <w:jc w:val="left"/>
        <w:rPr>
          <w:sz w:val="24"/>
        </w:rPr>
      </w:pPr>
      <w:r w:rsidRPr="000076D5">
        <w:rPr>
          <w:spacing w:val="-2"/>
          <w:sz w:val="24"/>
        </w:rPr>
        <w:t xml:space="preserve">                                «</w:t>
      </w:r>
      <w:proofErr w:type="spellStart"/>
      <w:r w:rsidRPr="000076D5">
        <w:rPr>
          <w:spacing w:val="-2"/>
          <w:sz w:val="24"/>
        </w:rPr>
        <w:t>Новокаякентская</w:t>
      </w:r>
      <w:proofErr w:type="spellEnd"/>
      <w:r w:rsidRPr="000076D5">
        <w:rPr>
          <w:spacing w:val="-2"/>
          <w:sz w:val="24"/>
        </w:rPr>
        <w:t xml:space="preserve"> начальная школ</w:t>
      </w:r>
      <w:proofErr w:type="gramStart"/>
      <w:r w:rsidRPr="000076D5">
        <w:rPr>
          <w:spacing w:val="-2"/>
          <w:sz w:val="24"/>
        </w:rPr>
        <w:t>а-</w:t>
      </w:r>
      <w:proofErr w:type="gramEnd"/>
      <w:r w:rsidRPr="000076D5">
        <w:rPr>
          <w:spacing w:val="-2"/>
          <w:sz w:val="24"/>
        </w:rPr>
        <w:t xml:space="preserve"> детский сад №1»</w:t>
      </w:r>
    </w:p>
    <w:p w:rsidR="002972ED" w:rsidRDefault="002972ED">
      <w:pPr>
        <w:pStyle w:val="a3"/>
        <w:spacing w:before="93"/>
        <w:ind w:left="0"/>
        <w:rPr>
          <w:b/>
        </w:rPr>
      </w:pPr>
    </w:p>
    <w:p w:rsidR="002972ED" w:rsidRDefault="008B0064">
      <w:pPr>
        <w:pStyle w:val="Heading1"/>
        <w:numPr>
          <w:ilvl w:val="0"/>
          <w:numId w:val="2"/>
        </w:numPr>
        <w:tabs>
          <w:tab w:val="left" w:pos="1192"/>
        </w:tabs>
        <w:spacing w:before="1"/>
        <w:ind w:left="1192" w:hanging="318"/>
        <w:jc w:val="left"/>
      </w:pPr>
      <w:bookmarkStart w:id="0" w:name="1._Общие_положения_"/>
      <w:bookmarkEnd w:id="0"/>
      <w:r>
        <w:rPr>
          <w:color w:val="003300"/>
        </w:rPr>
        <w:t>Общие</w:t>
      </w:r>
      <w:r>
        <w:rPr>
          <w:color w:val="003300"/>
          <w:spacing w:val="-12"/>
        </w:rPr>
        <w:t xml:space="preserve"> </w:t>
      </w:r>
      <w:r>
        <w:rPr>
          <w:color w:val="003300"/>
          <w:spacing w:val="-2"/>
        </w:rPr>
        <w:t>положения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860"/>
          <w:tab w:val="left" w:pos="1985"/>
        </w:tabs>
        <w:spacing w:before="323"/>
        <w:ind w:right="1053" w:firstLine="24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акт регламентирует организацию деятельности </w:t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  <w:t>работников,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</w:p>
    <w:p w:rsidR="002972ED" w:rsidRDefault="000076D5">
      <w:pPr>
        <w:pStyle w:val="a3"/>
        <w:ind w:left="200" w:right="4052" w:hanging="60"/>
      </w:pPr>
      <w:r w:rsidRPr="000076D5">
        <w:rPr>
          <w:spacing w:val="-2"/>
        </w:rPr>
        <w:t>«</w:t>
      </w:r>
      <w:proofErr w:type="spellStart"/>
      <w:r w:rsidRPr="000076D5">
        <w:rPr>
          <w:spacing w:val="-2"/>
        </w:rPr>
        <w:t>Новокаякентская</w:t>
      </w:r>
      <w:proofErr w:type="spellEnd"/>
      <w:r w:rsidRPr="000076D5">
        <w:rPr>
          <w:spacing w:val="-2"/>
        </w:rPr>
        <w:t xml:space="preserve"> начальная школ</w:t>
      </w:r>
      <w:proofErr w:type="gramStart"/>
      <w:r w:rsidRPr="000076D5">
        <w:rPr>
          <w:spacing w:val="-2"/>
        </w:rPr>
        <w:t>а-</w:t>
      </w:r>
      <w:proofErr w:type="gramEnd"/>
      <w:r w:rsidRPr="000076D5">
        <w:rPr>
          <w:spacing w:val="-2"/>
        </w:rPr>
        <w:t xml:space="preserve"> детский сад №1»</w:t>
      </w:r>
      <w:r>
        <w:t xml:space="preserve"> </w:t>
      </w:r>
      <w:r w:rsidR="008B0064">
        <w:t>(далее</w:t>
      </w:r>
      <w:r w:rsidR="008B0064">
        <w:rPr>
          <w:spacing w:val="-8"/>
        </w:rPr>
        <w:t xml:space="preserve"> </w:t>
      </w:r>
      <w:r w:rsidR="008B0064">
        <w:t>-</w:t>
      </w:r>
      <w:r w:rsidR="008B0064">
        <w:rPr>
          <w:spacing w:val="-9"/>
        </w:rPr>
        <w:t xml:space="preserve"> </w:t>
      </w:r>
      <w:r>
        <w:t xml:space="preserve">Организация). (наименование </w:t>
      </w:r>
      <w:r w:rsidR="008B0064">
        <w:t>организации)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1100"/>
        </w:tabs>
        <w:ind w:left="1100" w:right="0" w:hanging="42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2972ED" w:rsidRDefault="008B0064">
      <w:pPr>
        <w:pStyle w:val="a3"/>
      </w:pPr>
      <w:r>
        <w:t>Федеральным</w:t>
      </w:r>
      <w:r>
        <w:rPr>
          <w:spacing w:val="-5"/>
        </w:rPr>
        <w:t xml:space="preserve"> </w:t>
      </w:r>
      <w:hyperlink r:id="rId7">
        <w:r>
          <w:t>законом</w:t>
        </w:r>
      </w:hyperlink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2972ED" w:rsidRDefault="00B46F61">
      <w:pPr>
        <w:pStyle w:val="a3"/>
      </w:pPr>
      <w:hyperlink r:id="rId8">
        <w:r w:rsidR="008B0064">
          <w:t>Приказом</w:t>
        </w:r>
      </w:hyperlink>
      <w:r w:rsidR="008B0064">
        <w:rPr>
          <w:spacing w:val="-5"/>
        </w:rPr>
        <w:t xml:space="preserve"> </w:t>
      </w:r>
      <w:proofErr w:type="spellStart"/>
      <w:r w:rsidR="008B0064">
        <w:t>Минпросвещения</w:t>
      </w:r>
      <w:proofErr w:type="spellEnd"/>
      <w:r w:rsidR="008B0064">
        <w:rPr>
          <w:spacing w:val="-3"/>
        </w:rPr>
        <w:t xml:space="preserve"> </w:t>
      </w:r>
      <w:r w:rsidR="008B0064">
        <w:t>России</w:t>
      </w:r>
      <w:r w:rsidR="008B0064">
        <w:rPr>
          <w:spacing w:val="-4"/>
        </w:rPr>
        <w:t xml:space="preserve"> </w:t>
      </w:r>
      <w:r w:rsidR="008B0064">
        <w:t>от</w:t>
      </w:r>
      <w:r w:rsidR="008B0064">
        <w:rPr>
          <w:spacing w:val="-3"/>
        </w:rPr>
        <w:t xml:space="preserve"> </w:t>
      </w:r>
      <w:r w:rsidR="008B0064">
        <w:t>22</w:t>
      </w:r>
      <w:r w:rsidR="008B0064">
        <w:rPr>
          <w:spacing w:val="-3"/>
        </w:rPr>
        <w:t xml:space="preserve"> </w:t>
      </w:r>
      <w:r w:rsidR="008B0064">
        <w:t>марта</w:t>
      </w:r>
      <w:r w:rsidR="008B0064">
        <w:rPr>
          <w:spacing w:val="-3"/>
        </w:rPr>
        <w:t xml:space="preserve"> </w:t>
      </w:r>
      <w:r w:rsidR="008B0064">
        <w:t>2021</w:t>
      </w:r>
      <w:r w:rsidR="008B0064">
        <w:rPr>
          <w:spacing w:val="-3"/>
        </w:rPr>
        <w:t xml:space="preserve"> </w:t>
      </w:r>
      <w:r w:rsidR="008B0064">
        <w:t>г.</w:t>
      </w:r>
      <w:r w:rsidR="008B0064">
        <w:rPr>
          <w:spacing w:val="-3"/>
        </w:rPr>
        <w:t xml:space="preserve"> </w:t>
      </w:r>
      <w:r w:rsidR="008B0064">
        <w:t>№</w:t>
      </w:r>
      <w:r w:rsidR="008B0064">
        <w:rPr>
          <w:spacing w:val="-4"/>
        </w:rPr>
        <w:t xml:space="preserve"> </w:t>
      </w:r>
      <w:r w:rsidR="008B0064">
        <w:t>115</w:t>
      </w:r>
      <w:r w:rsidR="008B0064">
        <w:rPr>
          <w:spacing w:val="-3"/>
        </w:rPr>
        <w:t xml:space="preserve"> </w:t>
      </w:r>
      <w:r w:rsidR="008B0064">
        <w:t>«Об</w:t>
      </w:r>
      <w:r w:rsidR="008B0064">
        <w:rPr>
          <w:spacing w:val="-2"/>
        </w:rPr>
        <w:t xml:space="preserve"> </w:t>
      </w:r>
      <w:r w:rsidR="008B0064">
        <w:t>утверждении</w:t>
      </w:r>
      <w:r w:rsidR="008B0064">
        <w:rPr>
          <w:spacing w:val="-4"/>
        </w:rPr>
        <w:t xml:space="preserve"> </w:t>
      </w:r>
      <w:r w:rsidR="008B0064"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="000076D5">
        <w:t xml:space="preserve"> образования.</w:t>
      </w:r>
    </w:p>
    <w:p w:rsidR="002972ED" w:rsidRDefault="00B46F61">
      <w:pPr>
        <w:pStyle w:val="a3"/>
      </w:pPr>
      <w:hyperlink r:id="rId9">
        <w:r w:rsidR="008B0064">
          <w:t>письмом</w:t>
        </w:r>
      </w:hyperlink>
      <w:r w:rsidR="008B0064">
        <w:rPr>
          <w:spacing w:val="-2"/>
        </w:rPr>
        <w:t xml:space="preserve"> </w:t>
      </w:r>
      <w:r w:rsidR="008B0064">
        <w:t>Министерства просвещения РФ от</w:t>
      </w:r>
      <w:r w:rsidR="008B0064">
        <w:rPr>
          <w:spacing w:val="-2"/>
        </w:rPr>
        <w:t xml:space="preserve"> </w:t>
      </w:r>
      <w:r w:rsidR="008B0064">
        <w:t>12 мая 2020 г. №</w:t>
      </w:r>
      <w:r w:rsidR="008B0064">
        <w:rPr>
          <w:spacing w:val="-1"/>
        </w:rPr>
        <w:t xml:space="preserve"> </w:t>
      </w:r>
      <w:r w:rsidR="008B0064">
        <w:t>ВБ-</w:t>
      </w:r>
      <w:r w:rsidR="008B0064">
        <w:rPr>
          <w:spacing w:val="-2"/>
        </w:rPr>
        <w:t>1011/08</w:t>
      </w:r>
    </w:p>
    <w:p w:rsidR="002972ED" w:rsidRDefault="008B0064">
      <w:pPr>
        <w:pStyle w:val="a3"/>
        <w:ind w:right="226"/>
      </w:pPr>
      <w:r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классное</w:t>
      </w:r>
      <w:r>
        <w:rPr>
          <w:spacing w:val="-8"/>
        </w:rPr>
        <w:t xml:space="preserve"> </w:t>
      </w:r>
      <w:r>
        <w:t>руководство в общеобразовательных организациях»;</w:t>
      </w:r>
    </w:p>
    <w:p w:rsidR="002972ED" w:rsidRDefault="00B46F61">
      <w:pPr>
        <w:pStyle w:val="a3"/>
        <w:spacing w:before="1"/>
      </w:pPr>
      <w:hyperlink r:id="rId10">
        <w:r w:rsidR="008B0064">
          <w:t>Постановлением</w:t>
        </w:r>
      </w:hyperlink>
      <w:r w:rsidR="008B0064">
        <w:rPr>
          <w:spacing w:val="-1"/>
        </w:rPr>
        <w:t xml:space="preserve"> </w:t>
      </w:r>
      <w:r w:rsidR="008B0064">
        <w:t>Главного государственного</w:t>
      </w:r>
      <w:r w:rsidR="008B0064">
        <w:rPr>
          <w:spacing w:val="-1"/>
        </w:rPr>
        <w:t xml:space="preserve"> </w:t>
      </w:r>
      <w:r w:rsidR="008B0064">
        <w:t>санитарного</w:t>
      </w:r>
      <w:r w:rsidR="008B0064">
        <w:rPr>
          <w:spacing w:val="1"/>
        </w:rPr>
        <w:t xml:space="preserve"> </w:t>
      </w:r>
      <w:r w:rsidR="008B0064">
        <w:t>врача</w:t>
      </w:r>
      <w:r w:rsidR="008B0064">
        <w:rPr>
          <w:spacing w:val="-1"/>
        </w:rPr>
        <w:t xml:space="preserve"> </w:t>
      </w:r>
      <w:r w:rsidR="008B0064">
        <w:t>РФ от</w:t>
      </w:r>
      <w:r w:rsidR="008B0064">
        <w:rPr>
          <w:spacing w:val="-2"/>
        </w:rPr>
        <w:t xml:space="preserve"> </w:t>
      </w:r>
      <w:r w:rsidR="008B0064">
        <w:t xml:space="preserve">28 сентября 2020 </w:t>
      </w:r>
      <w:r w:rsidR="008B0064">
        <w:rPr>
          <w:spacing w:val="-5"/>
        </w:rPr>
        <w:t>г.</w:t>
      </w:r>
    </w:p>
    <w:p w:rsidR="002972ED" w:rsidRDefault="008B0064">
      <w:pPr>
        <w:pStyle w:val="a3"/>
        <w:ind w:right="175"/>
      </w:pPr>
      <w:r>
        <w:t>№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proofErr w:type="spellStart"/>
      <w:r>
        <w:t>СанПиН</w:t>
      </w:r>
      <w:proofErr w:type="spellEnd"/>
      <w:r>
        <w:rPr>
          <w:spacing w:val="-5"/>
        </w:rPr>
        <w:t xml:space="preserve"> </w:t>
      </w:r>
      <w:r>
        <w:t>2.4.3648-20</w:t>
      </w:r>
      <w:r>
        <w:rPr>
          <w:spacing w:val="-7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 xml:space="preserve">требования к организации обучения, отдыха и оздоровления детей и молодежи»; уставом </w:t>
      </w:r>
      <w:r>
        <w:rPr>
          <w:spacing w:val="-2"/>
        </w:rPr>
        <w:t>Организации.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243" w:firstLine="0"/>
        <w:jc w:val="left"/>
        <w:rPr>
          <w:sz w:val="24"/>
        </w:rPr>
      </w:pPr>
      <w:r>
        <w:rPr>
          <w:sz w:val="24"/>
        </w:rPr>
        <w:t>Общеобязательные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(правила)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 образовательных организациях закрепляют:</w:t>
      </w:r>
    </w:p>
    <w:p w:rsidR="002972ED" w:rsidRDefault="00B46F61">
      <w:pPr>
        <w:pStyle w:val="a3"/>
        <w:ind w:left="680" w:right="4052"/>
      </w:pPr>
      <w:hyperlink r:id="rId11">
        <w:r w:rsidR="008B0064">
          <w:t>Конституция</w:t>
        </w:r>
      </w:hyperlink>
      <w:r w:rsidR="008B0064">
        <w:t xml:space="preserve"> Российской Федерации; Семейный</w:t>
      </w:r>
      <w:r w:rsidR="008B0064">
        <w:rPr>
          <w:spacing w:val="-12"/>
        </w:rPr>
        <w:t xml:space="preserve"> </w:t>
      </w:r>
      <w:hyperlink r:id="rId12">
        <w:r w:rsidR="008B0064">
          <w:t>кодекс</w:t>
        </w:r>
      </w:hyperlink>
      <w:r w:rsidR="008B0064">
        <w:rPr>
          <w:spacing w:val="-14"/>
        </w:rPr>
        <w:t xml:space="preserve"> </w:t>
      </w:r>
      <w:r w:rsidR="008B0064">
        <w:t>Российской</w:t>
      </w:r>
      <w:r w:rsidR="008B0064">
        <w:rPr>
          <w:spacing w:val="-13"/>
        </w:rPr>
        <w:t xml:space="preserve"> </w:t>
      </w:r>
      <w:r w:rsidR="008B0064">
        <w:t>Федерации;</w:t>
      </w:r>
    </w:p>
    <w:p w:rsidR="002972ED" w:rsidRDefault="008B0064">
      <w:pPr>
        <w:pStyle w:val="a3"/>
      </w:pPr>
      <w:r>
        <w:t>Федеральный</w:t>
      </w:r>
      <w:r>
        <w:rPr>
          <w:spacing w:val="-5"/>
        </w:rPr>
        <w:t xml:space="preserve"> </w:t>
      </w:r>
      <w:hyperlink r:id="rId13">
        <w:r>
          <w:t>закон</w:t>
        </w:r>
      </w:hyperlink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124-ФЗ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гарантиях</w:t>
      </w:r>
      <w:r>
        <w:rPr>
          <w:spacing w:val="-5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 Российской Федерации»;</w:t>
      </w:r>
    </w:p>
    <w:p w:rsidR="002972ED" w:rsidRDefault="008B0064">
      <w:pPr>
        <w:pStyle w:val="a3"/>
      </w:pPr>
      <w:r>
        <w:t>Федеральный</w:t>
      </w:r>
      <w:r>
        <w:rPr>
          <w:spacing w:val="-5"/>
        </w:rPr>
        <w:t xml:space="preserve"> </w:t>
      </w:r>
      <w:hyperlink r:id="rId14">
        <w:r>
          <w:t>закон</w:t>
        </w:r>
      </w:hyperlink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120-ФЗ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 безнадзорности и правонарушений несовершеннолетних»;</w:t>
      </w:r>
    </w:p>
    <w:p w:rsidR="002972ED" w:rsidRDefault="008B0064">
      <w:pPr>
        <w:pStyle w:val="a3"/>
      </w:pPr>
      <w:r>
        <w:t>Федеральный</w:t>
      </w:r>
      <w:r>
        <w:rPr>
          <w:spacing w:val="-5"/>
        </w:rPr>
        <w:t xml:space="preserve"> </w:t>
      </w:r>
      <w:hyperlink r:id="rId15">
        <w:r>
          <w:t>закон</w:t>
        </w:r>
      </w:hyperlink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436-ФЗ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информации, причиняющей вред их здоровью и развитию»;</w:t>
      </w:r>
    </w:p>
    <w:p w:rsidR="002972ED" w:rsidRDefault="00B46F61">
      <w:pPr>
        <w:pStyle w:val="a3"/>
      </w:pPr>
      <w:hyperlink r:id="rId16">
        <w:r w:rsidR="008B0064">
          <w:t>Указ</w:t>
        </w:r>
      </w:hyperlink>
      <w:r w:rsidR="008B0064">
        <w:rPr>
          <w:spacing w:val="-4"/>
        </w:rPr>
        <w:t xml:space="preserve"> </w:t>
      </w:r>
      <w:r w:rsidR="008B0064">
        <w:t>Президента</w:t>
      </w:r>
      <w:r w:rsidR="008B0064">
        <w:rPr>
          <w:spacing w:val="-5"/>
        </w:rPr>
        <w:t xml:space="preserve"> </w:t>
      </w:r>
      <w:r w:rsidR="008B0064">
        <w:t>Российской</w:t>
      </w:r>
      <w:r w:rsidR="008B0064">
        <w:rPr>
          <w:spacing w:val="-3"/>
        </w:rPr>
        <w:t xml:space="preserve"> </w:t>
      </w:r>
      <w:r w:rsidR="008B0064">
        <w:t>Федерации</w:t>
      </w:r>
      <w:r w:rsidR="008B0064">
        <w:rPr>
          <w:spacing w:val="-2"/>
        </w:rPr>
        <w:t xml:space="preserve"> </w:t>
      </w:r>
      <w:r w:rsidR="008B0064">
        <w:t>от</w:t>
      </w:r>
      <w:r w:rsidR="008B0064">
        <w:rPr>
          <w:spacing w:val="-5"/>
        </w:rPr>
        <w:t xml:space="preserve"> </w:t>
      </w:r>
      <w:r w:rsidR="008B0064">
        <w:t>7</w:t>
      </w:r>
      <w:r w:rsidR="008B0064">
        <w:rPr>
          <w:spacing w:val="-3"/>
        </w:rPr>
        <w:t xml:space="preserve"> </w:t>
      </w:r>
      <w:r w:rsidR="008B0064">
        <w:t>мая</w:t>
      </w:r>
      <w:r w:rsidR="008B0064">
        <w:rPr>
          <w:spacing w:val="-3"/>
        </w:rPr>
        <w:t xml:space="preserve"> </w:t>
      </w:r>
      <w:r w:rsidR="008B0064">
        <w:t>2012</w:t>
      </w:r>
      <w:r w:rsidR="008B0064">
        <w:rPr>
          <w:spacing w:val="-3"/>
        </w:rPr>
        <w:t xml:space="preserve"> </w:t>
      </w:r>
      <w:r w:rsidR="008B0064">
        <w:t>г.</w:t>
      </w:r>
      <w:r w:rsidR="008B0064">
        <w:rPr>
          <w:spacing w:val="-3"/>
        </w:rPr>
        <w:t xml:space="preserve"> </w:t>
      </w:r>
      <w:r w:rsidR="008B0064">
        <w:t>№</w:t>
      </w:r>
      <w:r w:rsidR="008B0064">
        <w:rPr>
          <w:spacing w:val="-2"/>
        </w:rPr>
        <w:t xml:space="preserve"> </w:t>
      </w:r>
      <w:r w:rsidR="008B0064">
        <w:t>597</w:t>
      </w:r>
      <w:r w:rsidR="008B0064">
        <w:rPr>
          <w:spacing w:val="-3"/>
        </w:rPr>
        <w:t xml:space="preserve"> </w:t>
      </w:r>
      <w:r w:rsidR="008B0064">
        <w:t>«О</w:t>
      </w:r>
      <w:r w:rsidR="008B0064">
        <w:rPr>
          <w:spacing w:val="-4"/>
        </w:rPr>
        <w:t xml:space="preserve"> </w:t>
      </w:r>
      <w:r w:rsidR="008B0064">
        <w:t>мероприятиях</w:t>
      </w:r>
      <w:r w:rsidR="008B0064">
        <w:rPr>
          <w:spacing w:val="-3"/>
        </w:rPr>
        <w:t xml:space="preserve"> </w:t>
      </w:r>
      <w:r w:rsidR="008B0064">
        <w:t>по реализации государственной социальной политики»;</w:t>
      </w:r>
    </w:p>
    <w:p w:rsidR="002972ED" w:rsidRDefault="00B46F61">
      <w:pPr>
        <w:pStyle w:val="a3"/>
        <w:spacing w:line="264" w:lineRule="auto"/>
        <w:ind w:left="161" w:right="137" w:firstLine="1058"/>
        <w:jc w:val="right"/>
      </w:pPr>
      <w:hyperlink r:id="rId17">
        <w:r w:rsidR="008B0064">
          <w:t>Указ</w:t>
        </w:r>
      </w:hyperlink>
      <w:r w:rsidR="008B0064">
        <w:rPr>
          <w:spacing w:val="-4"/>
        </w:rPr>
        <w:t xml:space="preserve"> </w:t>
      </w:r>
      <w:r w:rsidR="008B0064">
        <w:t>Президента</w:t>
      </w:r>
      <w:r w:rsidR="008B0064">
        <w:rPr>
          <w:spacing w:val="-2"/>
        </w:rPr>
        <w:t xml:space="preserve"> </w:t>
      </w:r>
      <w:r w:rsidR="008B0064">
        <w:t>РФ</w:t>
      </w:r>
      <w:r w:rsidR="008B0064">
        <w:rPr>
          <w:spacing w:val="-5"/>
        </w:rPr>
        <w:t xml:space="preserve"> </w:t>
      </w:r>
      <w:r w:rsidR="008B0064">
        <w:t>от</w:t>
      </w:r>
      <w:r w:rsidR="008B0064">
        <w:rPr>
          <w:spacing w:val="-3"/>
        </w:rPr>
        <w:t xml:space="preserve"> </w:t>
      </w:r>
      <w:r w:rsidR="008B0064">
        <w:t>21</w:t>
      </w:r>
      <w:r w:rsidR="008B0064">
        <w:rPr>
          <w:spacing w:val="-3"/>
        </w:rPr>
        <w:t xml:space="preserve"> </w:t>
      </w:r>
      <w:r w:rsidR="008B0064">
        <w:t>июля</w:t>
      </w:r>
      <w:r w:rsidR="008B0064">
        <w:rPr>
          <w:spacing w:val="-4"/>
        </w:rPr>
        <w:t xml:space="preserve"> </w:t>
      </w:r>
      <w:r w:rsidR="008B0064">
        <w:t>2020</w:t>
      </w:r>
      <w:r w:rsidR="008B0064">
        <w:rPr>
          <w:spacing w:val="-3"/>
        </w:rPr>
        <w:t xml:space="preserve"> </w:t>
      </w:r>
      <w:r w:rsidR="008B0064">
        <w:t>г.</w:t>
      </w:r>
      <w:r w:rsidR="008B0064">
        <w:rPr>
          <w:spacing w:val="-3"/>
        </w:rPr>
        <w:t xml:space="preserve"> </w:t>
      </w:r>
      <w:r w:rsidR="008B0064">
        <w:t>№</w:t>
      </w:r>
      <w:r w:rsidR="008B0064">
        <w:rPr>
          <w:spacing w:val="-2"/>
        </w:rPr>
        <w:t xml:space="preserve"> </w:t>
      </w:r>
      <w:r w:rsidR="008B0064">
        <w:t>474</w:t>
      </w:r>
      <w:r w:rsidR="008B0064">
        <w:rPr>
          <w:spacing w:val="-3"/>
        </w:rPr>
        <w:t xml:space="preserve"> </w:t>
      </w:r>
      <w:r w:rsidR="008B0064">
        <w:t>«О</w:t>
      </w:r>
      <w:r w:rsidR="008B0064">
        <w:rPr>
          <w:spacing w:val="-4"/>
        </w:rPr>
        <w:t xml:space="preserve"> </w:t>
      </w:r>
      <w:r w:rsidR="008B0064">
        <w:t>национальных</w:t>
      </w:r>
      <w:r w:rsidR="008B0064">
        <w:rPr>
          <w:spacing w:val="-4"/>
        </w:rPr>
        <w:t xml:space="preserve"> </w:t>
      </w:r>
      <w:r w:rsidR="008B0064">
        <w:t>целях</w:t>
      </w:r>
      <w:r w:rsidR="008B0064">
        <w:rPr>
          <w:spacing w:val="-3"/>
        </w:rPr>
        <w:t xml:space="preserve"> </w:t>
      </w:r>
      <w:r w:rsidR="008B0064">
        <w:t>развития Российской</w:t>
      </w:r>
      <w:r w:rsidR="008B0064">
        <w:rPr>
          <w:spacing w:val="-7"/>
        </w:rPr>
        <w:t xml:space="preserve"> </w:t>
      </w:r>
      <w:r w:rsidR="008B0064">
        <w:t>Федерации</w:t>
      </w:r>
      <w:r w:rsidR="008B0064">
        <w:rPr>
          <w:spacing w:val="-3"/>
        </w:rPr>
        <w:t xml:space="preserve"> </w:t>
      </w:r>
      <w:r w:rsidR="008B0064">
        <w:t>на</w:t>
      </w:r>
      <w:r w:rsidR="008B0064">
        <w:rPr>
          <w:spacing w:val="-4"/>
        </w:rPr>
        <w:t xml:space="preserve"> </w:t>
      </w:r>
      <w:r w:rsidR="008B0064">
        <w:t>период</w:t>
      </w:r>
      <w:r w:rsidR="008B0064">
        <w:rPr>
          <w:spacing w:val="-5"/>
        </w:rPr>
        <w:t xml:space="preserve"> </w:t>
      </w:r>
      <w:r w:rsidR="008B0064">
        <w:t>до</w:t>
      </w:r>
      <w:r w:rsidR="008B0064">
        <w:rPr>
          <w:spacing w:val="-4"/>
        </w:rPr>
        <w:t xml:space="preserve"> </w:t>
      </w:r>
      <w:r w:rsidR="008B0064">
        <w:t>2030</w:t>
      </w:r>
      <w:r w:rsidR="008B0064">
        <w:rPr>
          <w:spacing w:val="-4"/>
        </w:rPr>
        <w:t xml:space="preserve"> </w:t>
      </w:r>
      <w:r w:rsidR="008B0064">
        <w:t>года»;</w:t>
      </w:r>
      <w:r w:rsidR="008B0064">
        <w:rPr>
          <w:spacing w:val="-4"/>
        </w:rPr>
        <w:t xml:space="preserve"> </w:t>
      </w:r>
      <w:hyperlink r:id="rId18">
        <w:r w:rsidR="008B0064">
          <w:t>распоряжение</w:t>
        </w:r>
      </w:hyperlink>
      <w:r w:rsidR="008B0064">
        <w:rPr>
          <w:spacing w:val="-5"/>
        </w:rPr>
        <w:t xml:space="preserve"> </w:t>
      </w:r>
      <w:r w:rsidR="008B0064">
        <w:t>Правительства</w:t>
      </w:r>
      <w:r w:rsidR="008B0064">
        <w:rPr>
          <w:spacing w:val="-4"/>
        </w:rPr>
        <w:t xml:space="preserve"> </w:t>
      </w:r>
      <w:r w:rsidR="008B0064">
        <w:t xml:space="preserve">Российской Федерации от 29 мая 2015 г. № 996-р «Об утверждении Стратегии развития воспитания в Российской Федерации на период до 2025 года»; приказы </w:t>
      </w:r>
      <w:proofErr w:type="spellStart"/>
      <w:r w:rsidR="008B0064">
        <w:t>Минобрнауки</w:t>
      </w:r>
      <w:proofErr w:type="spellEnd"/>
      <w:r w:rsidR="008B0064">
        <w:t xml:space="preserve"> России от 6</w:t>
      </w:r>
    </w:p>
    <w:p w:rsidR="002972ED" w:rsidRDefault="002972ED">
      <w:pPr>
        <w:pStyle w:val="a3"/>
        <w:spacing w:line="264" w:lineRule="auto"/>
        <w:jc w:val="right"/>
        <w:sectPr w:rsidR="002972ED">
          <w:pgSz w:w="11910" w:h="16840"/>
          <w:pgMar w:top="1940" w:right="708" w:bottom="280" w:left="1559" w:header="720" w:footer="720" w:gutter="0"/>
          <w:cols w:space="720"/>
        </w:sectPr>
      </w:pPr>
    </w:p>
    <w:p w:rsidR="002972ED" w:rsidRDefault="008B0064">
      <w:pPr>
        <w:pStyle w:val="a3"/>
        <w:spacing w:before="79" w:line="264" w:lineRule="auto"/>
        <w:ind w:left="233" w:right="135" w:firstLine="1300"/>
        <w:jc w:val="right"/>
      </w:pPr>
      <w:r>
        <w:lastRenderedPageBreak/>
        <w:t>октября</w:t>
      </w:r>
      <w:r>
        <w:rPr>
          <w:spacing w:val="-4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hyperlink r:id="rId19">
        <w:r>
          <w:t>№</w:t>
        </w:r>
        <w:r>
          <w:rPr>
            <w:spacing w:val="-4"/>
          </w:rPr>
          <w:t xml:space="preserve"> </w:t>
        </w:r>
        <w:r>
          <w:t>373</w:t>
        </w:r>
      </w:hyperlink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 xml:space="preserve">федерального государственного образовательного стандарта начального общего образования», от 17 декабря 2010 г. </w:t>
      </w:r>
      <w:hyperlink r:id="rId20">
        <w:r>
          <w:t>№ 1897</w:t>
        </w:r>
      </w:hyperlink>
      <w:r>
        <w:t xml:space="preserve"> «Об утверждении федерального государственного 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hyperlink r:id="rId21">
        <w:r>
          <w:t>№</w:t>
        </w:r>
        <w:r>
          <w:rPr>
            <w:spacing w:val="-2"/>
          </w:rPr>
          <w:t xml:space="preserve"> </w:t>
        </w:r>
        <w:r>
          <w:t>413</w:t>
        </w:r>
      </w:hyperlink>
      <w:r>
        <w:rPr>
          <w:spacing w:val="-3"/>
        </w:rPr>
        <w:t xml:space="preserve"> </w:t>
      </w:r>
      <w:r>
        <w:t>«Об утверждении федерального государственного образовательного стандарта среднего</w:t>
      </w:r>
    </w:p>
    <w:p w:rsidR="002972ED" w:rsidRDefault="008B0064">
      <w:pPr>
        <w:pStyle w:val="a3"/>
        <w:spacing w:line="261" w:lineRule="auto"/>
        <w:ind w:right="132" w:firstLine="7096"/>
      </w:pPr>
      <w:r>
        <w:t>общего</w:t>
      </w:r>
      <w:r>
        <w:rPr>
          <w:spacing w:val="-15"/>
        </w:rPr>
        <w:t xml:space="preserve"> </w:t>
      </w:r>
      <w:r>
        <w:t xml:space="preserve">образования»; </w:t>
      </w:r>
      <w:hyperlink r:id="rId22">
        <w: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 мая 2016 г. № 536 «Об утверждении Особенностей режима рабочего времени и времени отдыха педагогических и иных работников</w:t>
      </w:r>
    </w:p>
    <w:p w:rsidR="002972ED" w:rsidRDefault="008B0064">
      <w:pPr>
        <w:pStyle w:val="a3"/>
        <w:spacing w:line="250" w:lineRule="exact"/>
      </w:pPr>
      <w:r>
        <w:t>организаций,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rPr>
          <w:spacing w:val="-2"/>
        </w:rPr>
        <w:t>деятельность».</w:t>
      </w:r>
    </w:p>
    <w:p w:rsidR="002972ED" w:rsidRDefault="002972ED">
      <w:pPr>
        <w:pStyle w:val="a3"/>
        <w:spacing w:before="54"/>
        <w:ind w:left="0"/>
      </w:pPr>
    </w:p>
    <w:p w:rsidR="002972ED" w:rsidRDefault="008B0064">
      <w:pPr>
        <w:pStyle w:val="Heading1"/>
        <w:numPr>
          <w:ilvl w:val="0"/>
          <w:numId w:val="2"/>
        </w:numPr>
        <w:tabs>
          <w:tab w:val="left" w:pos="1192"/>
        </w:tabs>
        <w:ind w:left="874" w:right="805" w:firstLine="0"/>
        <w:jc w:val="left"/>
      </w:pPr>
      <w:bookmarkStart w:id="1" w:name="2._Цели,_принципы,_приоритетные_задачи_д"/>
      <w:bookmarkEnd w:id="1"/>
      <w:r>
        <w:rPr>
          <w:color w:val="003300"/>
        </w:rPr>
        <w:t>Цели, принципы, приоритетные задачи деятельности</w:t>
      </w:r>
      <w:r>
        <w:rPr>
          <w:color w:val="003300"/>
          <w:spacing w:val="-12"/>
        </w:rPr>
        <w:t xml:space="preserve"> </w:t>
      </w:r>
      <w:r>
        <w:rPr>
          <w:color w:val="003300"/>
        </w:rPr>
        <w:t>педагогических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работников,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связанной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с классным руководством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spacing w:before="298"/>
        <w:ind w:right="665" w:firstLine="0"/>
        <w:jc w:val="left"/>
        <w:rPr>
          <w:sz w:val="24"/>
        </w:rPr>
      </w:pP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развития личности в соответствии с семейными и общественными духовно- нравственными и </w:t>
      </w:r>
      <w:proofErr w:type="spellStart"/>
      <w:r>
        <w:rPr>
          <w:sz w:val="24"/>
        </w:rPr>
        <w:t>соци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культурными ценностями.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370" w:firstLine="0"/>
        <w:jc w:val="left"/>
        <w:rPr>
          <w:sz w:val="24"/>
        </w:rPr>
      </w:pPr>
      <w:r>
        <w:rPr>
          <w:sz w:val="24"/>
        </w:rPr>
        <w:t>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 ФГОС общего образования.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733" w:firstLine="0"/>
        <w:jc w:val="left"/>
        <w:rPr>
          <w:sz w:val="24"/>
        </w:rPr>
      </w:pPr>
      <w:r>
        <w:rPr>
          <w:sz w:val="24"/>
        </w:rPr>
        <w:t>Важнейшими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 воспитания и успешной социализации обучающихся следует считать:</w:t>
      </w:r>
    </w:p>
    <w:p w:rsidR="002972ED" w:rsidRDefault="008B0064">
      <w:pPr>
        <w:pStyle w:val="a3"/>
        <w:spacing w:line="280" w:lineRule="auto"/>
        <w:ind w:firstLine="1639"/>
      </w:pPr>
      <w:r>
        <w:t>опору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 исторические и национально-культурные традиции; нравственный пример</w:t>
      </w:r>
    </w:p>
    <w:p w:rsidR="002972ED" w:rsidRDefault="008B0064">
      <w:pPr>
        <w:pStyle w:val="a3"/>
        <w:spacing w:line="230" w:lineRule="exact"/>
        <w:ind w:left="680"/>
      </w:pPr>
      <w:r>
        <w:t>педагогического</w:t>
      </w:r>
      <w:r>
        <w:rPr>
          <w:spacing w:val="-1"/>
        </w:rPr>
        <w:t xml:space="preserve"> </w:t>
      </w:r>
      <w:r>
        <w:t>работника; признание</w:t>
      </w:r>
      <w:r>
        <w:rPr>
          <w:spacing w:val="-3"/>
        </w:rPr>
        <w:t xml:space="preserve"> </w:t>
      </w:r>
      <w:r>
        <w:t>определяющей роли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2972ED" w:rsidRDefault="008B0064">
      <w:pPr>
        <w:pStyle w:val="a3"/>
        <w:ind w:left="680"/>
      </w:pPr>
      <w:r>
        <w:t>соблюдение</w:t>
      </w:r>
      <w:r>
        <w:rPr>
          <w:spacing w:val="-2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rPr>
          <w:spacing w:val="-2"/>
        </w:rPr>
        <w:t>родителей</w:t>
      </w:r>
    </w:p>
    <w:p w:rsidR="002972ED" w:rsidRDefault="008B0064">
      <w:pPr>
        <w:pStyle w:val="a3"/>
        <w:ind w:left="680" w:right="175" w:hanging="540"/>
      </w:pP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обучающихся;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 и соблюдение законных интересов каждого ребенка,</w:t>
      </w:r>
    </w:p>
    <w:p w:rsidR="002972ED" w:rsidRDefault="008B0064">
      <w:pPr>
        <w:pStyle w:val="a3"/>
        <w:ind w:left="680" w:hanging="540"/>
      </w:pPr>
      <w:proofErr w:type="gramStart"/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гарантий</w:t>
      </w:r>
      <w:r>
        <w:rPr>
          <w:spacing w:val="-7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образования;</w:t>
      </w:r>
      <w:r>
        <w:rPr>
          <w:spacing w:val="-4"/>
        </w:rPr>
        <w:t xml:space="preserve"> </w:t>
      </w:r>
      <w:r>
        <w:t>кооперацию</w:t>
      </w:r>
      <w:r>
        <w:rPr>
          <w:spacing w:val="-6"/>
        </w:rPr>
        <w:t xml:space="preserve"> </w:t>
      </w:r>
      <w:r>
        <w:t>и сотрудничество субъектов системы воспитания (семьи,</w:t>
      </w:r>
      <w:proofErr w:type="gramEnd"/>
    </w:p>
    <w:p w:rsidR="002972ED" w:rsidRDefault="008B0064">
      <w:pPr>
        <w:pStyle w:val="a3"/>
      </w:pPr>
      <w:r>
        <w:t>общества,</w:t>
      </w:r>
      <w:r>
        <w:rPr>
          <w:spacing w:val="-1"/>
        </w:rPr>
        <w:t xml:space="preserve"> </w:t>
      </w:r>
      <w:r>
        <w:t>государства, образовательных и</w:t>
      </w:r>
      <w:r>
        <w:rPr>
          <w:spacing w:val="-2"/>
        </w:rPr>
        <w:t xml:space="preserve"> </w:t>
      </w:r>
      <w:r>
        <w:t xml:space="preserve">научных </w:t>
      </w:r>
      <w:r>
        <w:rPr>
          <w:spacing w:val="-2"/>
        </w:rPr>
        <w:t>организаций).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324" w:firstLine="0"/>
        <w:jc w:val="left"/>
        <w:rPr>
          <w:sz w:val="24"/>
        </w:rPr>
      </w:pPr>
      <w:r>
        <w:rPr>
          <w:sz w:val="24"/>
        </w:rPr>
        <w:t>Приоритетными задачами деятельности по классному руководству, соответствующими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являются:</w:t>
      </w:r>
    </w:p>
    <w:p w:rsidR="002972ED" w:rsidRDefault="008B0064">
      <w:pPr>
        <w:pStyle w:val="a3"/>
        <w:ind w:right="226"/>
      </w:pPr>
      <w:r>
        <w:t>создание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путем</w:t>
      </w:r>
      <w:r>
        <w:rPr>
          <w:spacing w:val="-6"/>
        </w:rPr>
        <w:t xml:space="preserve"> </w:t>
      </w:r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общения обучающихся,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2972ED" w:rsidRDefault="008B0064">
      <w:pPr>
        <w:pStyle w:val="a3"/>
        <w:ind w:right="141"/>
      </w:pPr>
      <w:r>
        <w:t>формирование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негативным явлениям окружающей социальной действительности, в частности по отношению к </w:t>
      </w:r>
      <w:proofErr w:type="spellStart"/>
      <w:r>
        <w:t>кибербуллингу</w:t>
      </w:r>
      <w:proofErr w:type="spellEnd"/>
      <w:r>
        <w:t>,</w:t>
      </w:r>
      <w:r>
        <w:rPr>
          <w:spacing w:val="-7"/>
        </w:rPr>
        <w:t xml:space="preserve"> </w:t>
      </w:r>
      <w:r>
        <w:t>деструктивным</w:t>
      </w:r>
      <w:r>
        <w:rPr>
          <w:spacing w:val="-8"/>
        </w:rPr>
        <w:t xml:space="preserve"> </w:t>
      </w:r>
      <w:r>
        <w:t>сетевым</w:t>
      </w:r>
      <w:r>
        <w:rPr>
          <w:spacing w:val="-6"/>
        </w:rPr>
        <w:t xml:space="preserve"> </w:t>
      </w:r>
      <w:r>
        <w:t>сообществам,</w:t>
      </w:r>
      <w:r>
        <w:rPr>
          <w:spacing w:val="-7"/>
        </w:rPr>
        <w:t xml:space="preserve"> </w:t>
      </w:r>
      <w:r>
        <w:t>употреблению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веществ, способных нанести вред здоровью человека; культу насилия, жестокости и агрессии; обесцениванию жизни человека и др.; формирование у обучающихся активной гражданской</w:t>
      </w:r>
      <w:r>
        <w:rPr>
          <w:spacing w:val="-4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страну,</w:t>
      </w:r>
      <w:r>
        <w:rPr>
          <w:spacing w:val="-2"/>
        </w:rPr>
        <w:t xml:space="preserve"> </w:t>
      </w:r>
      <w:r>
        <w:t>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историко</w:t>
      </w:r>
      <w:proofErr w:type="spellEnd"/>
      <w:r>
        <w:t>- 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>
        <w:t xml:space="preserve"> В</w:t>
      </w:r>
      <w:proofErr w:type="gramEnd"/>
      <w:r>
        <w:t>торой мировой войны.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1100"/>
        </w:tabs>
        <w:ind w:left="1100" w:right="0" w:hanging="420"/>
        <w:jc w:val="left"/>
        <w:rPr>
          <w:sz w:val="24"/>
        </w:rPr>
      </w:pPr>
      <w:r>
        <w:rPr>
          <w:sz w:val="24"/>
        </w:rPr>
        <w:t>Условиями 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обозначенных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являются:</w:t>
      </w:r>
    </w:p>
    <w:p w:rsidR="002972ED" w:rsidRDefault="002972ED">
      <w:pPr>
        <w:pStyle w:val="a5"/>
        <w:jc w:val="left"/>
        <w:rPr>
          <w:sz w:val="24"/>
        </w:rPr>
        <w:sectPr w:rsidR="002972ED">
          <w:pgSz w:w="11910" w:h="16840"/>
          <w:pgMar w:top="600" w:right="708" w:bottom="280" w:left="1559" w:header="720" w:footer="720" w:gutter="0"/>
          <w:cols w:space="720"/>
        </w:sectPr>
      </w:pPr>
    </w:p>
    <w:p w:rsidR="002972ED" w:rsidRDefault="008B0064">
      <w:pPr>
        <w:pStyle w:val="a3"/>
        <w:spacing w:before="79"/>
        <w:ind w:right="174"/>
      </w:pPr>
      <w:r>
        <w:lastRenderedPageBreak/>
        <w:t>выбор эффективных педагогических форм и методов достижения результатов духовно- 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личности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 реализация процессов духовно-нравственного воспитания и социализации</w:t>
      </w:r>
    </w:p>
    <w:p w:rsidR="002972ED" w:rsidRDefault="008B0064">
      <w:pPr>
        <w:pStyle w:val="a3"/>
      </w:pPr>
      <w:r>
        <w:t>обучающихся с использованием ресурсов социально-педагогического партнерства; взаимодействие с родителями (законными представителями) несовершеннолетних обучающихся,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 информационной безопасности детей, методах ограничения доступности интерне</w:t>
      </w:r>
      <w:proofErr w:type="gramStart"/>
      <w:r>
        <w:t>т-</w:t>
      </w:r>
      <w:proofErr w:type="gramEnd"/>
      <w:r>
        <w:t xml:space="preserve"> ресурсов, содержащих информацию, причиняющую вред</w:t>
      </w:r>
      <w:r>
        <w:rPr>
          <w:spacing w:val="-1"/>
        </w:rPr>
        <w:t xml:space="preserve"> </w:t>
      </w:r>
      <w:r>
        <w:t>здоровью и развитию</w:t>
      </w:r>
      <w:r>
        <w:rPr>
          <w:spacing w:val="-1"/>
        </w:rPr>
        <w:t xml:space="preserve"> </w:t>
      </w:r>
      <w:r>
        <w:t>детей, поддержка семейного воспитания и семейных ценностей, содействие формированию ответственного и</w:t>
      </w:r>
    </w:p>
    <w:p w:rsidR="002972ED" w:rsidRDefault="008B0064">
      <w:pPr>
        <w:pStyle w:val="a3"/>
        <w:ind w:right="226"/>
      </w:pPr>
      <w:r>
        <w:t>заинтересованного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 соблюдения</w:t>
      </w:r>
      <w:r>
        <w:rPr>
          <w:spacing w:val="-6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2972ED" w:rsidRDefault="008B0064">
      <w:pPr>
        <w:pStyle w:val="a3"/>
        <w:spacing w:line="280" w:lineRule="auto"/>
        <w:ind w:firstLine="1272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трудной жизненной ситуации.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spacing w:line="228" w:lineRule="exact"/>
        <w:ind w:left="560" w:right="0" w:hanging="420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 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содержания</w:t>
      </w:r>
    </w:p>
    <w:p w:rsidR="002972ED" w:rsidRDefault="008B0064">
      <w:pPr>
        <w:pStyle w:val="a3"/>
      </w:pPr>
      <w:r>
        <w:t>действий,</w:t>
      </w:r>
      <w:r>
        <w:rPr>
          <w:spacing w:val="-5"/>
        </w:rPr>
        <w:t xml:space="preserve"> </w:t>
      </w:r>
      <w:r>
        <w:t>выполняемых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 xml:space="preserve">дополнительной педагогической деятельности, которую педагогический работник принимает на </w:t>
      </w:r>
      <w:proofErr w:type="gramStart"/>
      <w:r>
        <w:t>себя добровольно на</w:t>
      </w:r>
      <w:proofErr w:type="gramEnd"/>
      <w:r>
        <w:t xml:space="preserve"> условиях дополнительной оплаты и надлежащего юридического </w:t>
      </w:r>
      <w:r>
        <w:rPr>
          <w:spacing w:val="-2"/>
        </w:rPr>
        <w:t>оформления.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spacing w:before="1"/>
        <w:ind w:right="453" w:firstLine="0"/>
        <w:jc w:val="left"/>
        <w:rPr>
          <w:sz w:val="24"/>
        </w:rPr>
      </w:pPr>
      <w:r>
        <w:rPr>
          <w:sz w:val="24"/>
        </w:rPr>
        <w:t>Классное руководство не связано с занимаемой педагогическим работником должностью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173" w:firstLine="0"/>
        <w:jc w:val="left"/>
        <w:rPr>
          <w:sz w:val="24"/>
        </w:rPr>
      </w:pPr>
      <w:r>
        <w:rPr>
          <w:sz w:val="24"/>
        </w:rPr>
        <w:t xml:space="preserve">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</w:t>
      </w:r>
      <w:proofErr w:type="spellStart"/>
      <w:r>
        <w:rPr>
          <w:sz w:val="24"/>
        </w:rPr>
        <w:t>микросоциума</w:t>
      </w:r>
      <w:proofErr w:type="spellEnd"/>
      <w:r>
        <w:rPr>
          <w:sz w:val="24"/>
        </w:rPr>
        <w:t xml:space="preserve">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 определенными межличностными отношениями и групповой динамикой.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496" w:firstLine="0"/>
        <w:jc w:val="left"/>
        <w:rPr>
          <w:sz w:val="24"/>
        </w:rPr>
      </w:pPr>
      <w:r>
        <w:rPr>
          <w:sz w:val="24"/>
        </w:rPr>
        <w:t>Педагогический работник, осуществляющий классное руководство, не является единственным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постоянно взаимодействовать с семьями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другими педагогическими работниками Организации, взаимодействующими с учениками его класса, а также администрацией </w:t>
      </w:r>
      <w:r>
        <w:rPr>
          <w:spacing w:val="-2"/>
          <w:sz w:val="24"/>
        </w:rPr>
        <w:t>Организации.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680"/>
        </w:tabs>
        <w:ind w:right="250" w:firstLine="0"/>
        <w:jc w:val="left"/>
        <w:rPr>
          <w:sz w:val="24"/>
        </w:rPr>
      </w:pP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 социуме, с использованием всех его ресурсов. Поэтому педагогический работник, 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партнерами, способствующими достижению принятых целей.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680"/>
        </w:tabs>
        <w:ind w:right="269" w:firstLine="0"/>
        <w:jc w:val="left"/>
        <w:rPr>
          <w:sz w:val="24"/>
        </w:rPr>
      </w:pPr>
      <w:r>
        <w:rPr>
          <w:sz w:val="24"/>
        </w:rPr>
        <w:t>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680"/>
        </w:tabs>
        <w:ind w:right="225" w:firstLine="0"/>
        <w:jc w:val="left"/>
        <w:rPr>
          <w:sz w:val="24"/>
        </w:rPr>
      </w:pPr>
      <w:r>
        <w:rPr>
          <w:sz w:val="24"/>
        </w:rPr>
        <w:t>При организации обучения в электронной форме и (или) с использованием дистанционных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2972ED" w:rsidRDefault="002972ED">
      <w:pPr>
        <w:pStyle w:val="a5"/>
        <w:jc w:val="left"/>
        <w:rPr>
          <w:sz w:val="24"/>
        </w:rPr>
        <w:sectPr w:rsidR="002972ED">
          <w:pgSz w:w="11910" w:h="16840"/>
          <w:pgMar w:top="600" w:right="708" w:bottom="280" w:left="1559" w:header="720" w:footer="720" w:gutter="0"/>
          <w:cols w:space="720"/>
        </w:sectPr>
      </w:pPr>
    </w:p>
    <w:p w:rsidR="002972ED" w:rsidRDefault="008B0064">
      <w:pPr>
        <w:pStyle w:val="Heading1"/>
        <w:numPr>
          <w:ilvl w:val="0"/>
          <w:numId w:val="2"/>
        </w:numPr>
        <w:tabs>
          <w:tab w:val="left" w:pos="1192"/>
        </w:tabs>
        <w:spacing w:before="59"/>
        <w:ind w:left="1192" w:hanging="318"/>
        <w:jc w:val="left"/>
      </w:pPr>
      <w:bookmarkStart w:id="2" w:name="3._Содержание_деятельности_классного_рук"/>
      <w:bookmarkEnd w:id="2"/>
      <w:r>
        <w:rPr>
          <w:color w:val="003300"/>
        </w:rPr>
        <w:lastRenderedPageBreak/>
        <w:t>Содержание</w:t>
      </w:r>
      <w:r>
        <w:rPr>
          <w:color w:val="003300"/>
          <w:spacing w:val="-19"/>
        </w:rPr>
        <w:t xml:space="preserve"> </w:t>
      </w:r>
      <w:r>
        <w:rPr>
          <w:color w:val="003300"/>
        </w:rPr>
        <w:t>деятельности</w:t>
      </w:r>
      <w:r>
        <w:rPr>
          <w:color w:val="003300"/>
          <w:spacing w:val="-17"/>
        </w:rPr>
        <w:t xml:space="preserve"> </w:t>
      </w:r>
      <w:r>
        <w:rPr>
          <w:color w:val="003300"/>
        </w:rPr>
        <w:t>классного</w:t>
      </w:r>
      <w:r>
        <w:rPr>
          <w:color w:val="003300"/>
          <w:spacing w:val="-16"/>
        </w:rPr>
        <w:t xml:space="preserve"> </w:t>
      </w:r>
      <w:r>
        <w:rPr>
          <w:color w:val="003300"/>
          <w:spacing w:val="-2"/>
        </w:rPr>
        <w:t>руководителя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spacing w:before="297"/>
        <w:ind w:right="6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инвариантная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 вариативная части.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1100"/>
        </w:tabs>
        <w:ind w:left="1100" w:right="0" w:hanging="420"/>
        <w:jc w:val="both"/>
        <w:rPr>
          <w:sz w:val="24"/>
        </w:rPr>
      </w:pPr>
      <w:r>
        <w:rPr>
          <w:sz w:val="24"/>
        </w:rPr>
        <w:t>Инвариантная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 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блоки:</w:t>
      </w:r>
    </w:p>
    <w:p w:rsidR="002972ED" w:rsidRDefault="008B0064">
      <w:pPr>
        <w:pStyle w:val="a5"/>
        <w:numPr>
          <w:ilvl w:val="2"/>
          <w:numId w:val="2"/>
        </w:numPr>
        <w:tabs>
          <w:tab w:val="left" w:pos="740"/>
        </w:tabs>
        <w:ind w:right="1255" w:firstLine="0"/>
        <w:jc w:val="both"/>
        <w:rPr>
          <w:sz w:val="24"/>
        </w:rPr>
      </w:pP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классе, включая: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" w:line="264" w:lineRule="auto"/>
        <w:ind w:firstLine="530"/>
        <w:rPr>
          <w:sz w:val="24"/>
        </w:rPr>
      </w:pPr>
      <w:r>
        <w:rPr>
          <w:sz w:val="24"/>
        </w:rPr>
        <w:t xml:space="preserve">содействие повышению дисциплинированности и академической успешности каждого обучающегося, в том числе путем осуществления контроля посещаемости и </w:t>
      </w:r>
      <w:r>
        <w:rPr>
          <w:spacing w:val="-2"/>
          <w:sz w:val="24"/>
        </w:rPr>
        <w:t>успеваемости;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6" w:line="259" w:lineRule="auto"/>
        <w:ind w:firstLine="530"/>
        <w:rPr>
          <w:sz w:val="24"/>
        </w:rPr>
      </w:pPr>
      <w:r>
        <w:rPr>
          <w:sz w:val="24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3" w:line="264" w:lineRule="auto"/>
        <w:ind w:firstLine="530"/>
        <w:rPr>
          <w:sz w:val="24"/>
        </w:rPr>
      </w:pPr>
      <w:r>
        <w:rPr>
          <w:sz w:val="24"/>
        </w:rPr>
        <w:t>содействие 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</w:t>
      </w:r>
      <w:r>
        <w:rPr>
          <w:spacing w:val="-2"/>
          <w:sz w:val="24"/>
        </w:rPr>
        <w:t>сообществ;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3" w:line="264" w:lineRule="auto"/>
        <w:ind w:firstLine="530"/>
        <w:rPr>
          <w:sz w:val="24"/>
        </w:rPr>
      </w:pPr>
      <w:r>
        <w:rPr>
          <w:sz w:val="24"/>
        </w:rPr>
        <w:t xml:space="preserve"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ситуации развития ребенка в семье;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6" w:line="264" w:lineRule="auto"/>
        <w:ind w:firstLine="530"/>
        <w:rPr>
          <w:sz w:val="24"/>
        </w:rPr>
      </w:pPr>
      <w:r>
        <w:rPr>
          <w:sz w:val="24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5" w:line="259" w:lineRule="auto"/>
        <w:ind w:right="140" w:firstLine="530"/>
        <w:rPr>
          <w:sz w:val="24"/>
        </w:rPr>
      </w:pPr>
      <w:r>
        <w:rPr>
          <w:sz w:val="24"/>
        </w:rPr>
        <w:t xml:space="preserve">выявление и педагогическую поддержку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нуждающихся в психологической помощи;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4" w:line="259" w:lineRule="auto"/>
        <w:ind w:right="140" w:firstLine="530"/>
        <w:rPr>
          <w:sz w:val="24"/>
        </w:rPr>
      </w:pPr>
      <w:r>
        <w:rPr>
          <w:sz w:val="24"/>
        </w:rPr>
        <w:t xml:space="preserve">профилактику наркотической и алкогольной зависимости,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употребления вредных для здоровья веществ;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4"/>
        <w:ind w:left="847" w:right="0" w:hanging="17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38" w:line="256" w:lineRule="auto"/>
        <w:ind w:firstLine="53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80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 мотивации к обучению, развитию у них познавательных интересов;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7" w:line="259" w:lineRule="auto"/>
        <w:ind w:firstLine="53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способностей;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4" w:line="256" w:lineRule="auto"/>
        <w:ind w:right="140" w:firstLine="530"/>
        <w:jc w:val="left"/>
        <w:rPr>
          <w:sz w:val="24"/>
        </w:rPr>
      </w:pPr>
      <w:r>
        <w:rPr>
          <w:sz w:val="24"/>
        </w:rPr>
        <w:t xml:space="preserve">обеспечение защиты прав и соблюдения законных интересов обучающихся, в том числе </w:t>
      </w:r>
      <w:proofErr w:type="gramStart"/>
      <w:r>
        <w:rPr>
          <w:sz w:val="24"/>
        </w:rPr>
        <w:t>гарантий доступности ресурсов системы образования</w:t>
      </w:r>
      <w:proofErr w:type="gramEnd"/>
      <w:r>
        <w:rPr>
          <w:sz w:val="24"/>
        </w:rPr>
        <w:t>.</w:t>
      </w:r>
    </w:p>
    <w:p w:rsidR="002972ED" w:rsidRDefault="008B0064">
      <w:pPr>
        <w:pStyle w:val="a5"/>
        <w:numPr>
          <w:ilvl w:val="2"/>
          <w:numId w:val="2"/>
        </w:numPr>
        <w:tabs>
          <w:tab w:val="left" w:pos="740"/>
        </w:tabs>
        <w:spacing w:before="29"/>
        <w:ind w:right="792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6"/>
          <w:sz w:val="24"/>
        </w:rPr>
        <w:t xml:space="preserve"> </w:t>
      </w:r>
      <w:r>
        <w:rPr>
          <w:sz w:val="24"/>
        </w:rPr>
        <w:t>с классом как социальной группой, включая: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"/>
        <w:ind w:left="847" w:right="0" w:hanging="177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38" w:line="264" w:lineRule="auto"/>
        <w:ind w:right="140" w:firstLine="530"/>
        <w:rPr>
          <w:sz w:val="24"/>
        </w:rPr>
      </w:pPr>
      <w:r>
        <w:rPr>
          <w:sz w:val="24"/>
        </w:rPr>
        <w:t xml:space="preserve">регулирование и </w:t>
      </w:r>
      <w:proofErr w:type="spellStart"/>
      <w:r>
        <w:rPr>
          <w:sz w:val="24"/>
        </w:rPr>
        <w:t>гуманизацию</w:t>
      </w:r>
      <w:proofErr w:type="spellEnd"/>
      <w:r>
        <w:rPr>
          <w:sz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>
        <w:rPr>
          <w:sz w:val="24"/>
        </w:rPr>
        <w:t>полиэтнической</w:t>
      </w:r>
      <w:proofErr w:type="spellEnd"/>
      <w:r>
        <w:rPr>
          <w:sz w:val="24"/>
        </w:rPr>
        <w:t>, поликультурной среде;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5" w:line="266" w:lineRule="auto"/>
        <w:ind w:right="74" w:firstLine="53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ценностно</w:t>
      </w:r>
      <w:proofErr w:type="spellEnd"/>
      <w:r>
        <w:rPr>
          <w:sz w:val="24"/>
        </w:rPr>
        <w:t xml:space="preserve"> ориентационного единства в классе по отношению к национальным, общечеловеческим, семейным ценностям, здоровому образу жизни, 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патриотизму,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1" w:line="264" w:lineRule="auto"/>
        <w:ind w:firstLine="530"/>
        <w:rPr>
          <w:sz w:val="24"/>
        </w:rPr>
      </w:pPr>
      <w:r>
        <w:rPr>
          <w:sz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2972ED" w:rsidRDefault="002972ED">
      <w:pPr>
        <w:pStyle w:val="a5"/>
        <w:spacing w:line="264" w:lineRule="auto"/>
        <w:rPr>
          <w:sz w:val="24"/>
        </w:rPr>
        <w:sectPr w:rsidR="002972ED">
          <w:pgSz w:w="11910" w:h="16840"/>
          <w:pgMar w:top="620" w:right="708" w:bottom="280" w:left="1559" w:header="720" w:footer="720" w:gutter="0"/>
          <w:cols w:space="720"/>
        </w:sectPr>
      </w:pP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60" w:line="256" w:lineRule="auto"/>
        <w:ind w:firstLine="530"/>
        <w:rPr>
          <w:sz w:val="24"/>
        </w:rPr>
      </w:pPr>
      <w:r>
        <w:rPr>
          <w:sz w:val="24"/>
        </w:rPr>
        <w:lastRenderedPageBreak/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7" w:line="259" w:lineRule="auto"/>
        <w:ind w:firstLine="530"/>
        <w:rPr>
          <w:sz w:val="24"/>
        </w:rPr>
      </w:pPr>
      <w:r>
        <w:rPr>
          <w:sz w:val="24"/>
        </w:rPr>
        <w:t xml:space="preserve">профилактику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2972ED" w:rsidRDefault="008B0064">
      <w:pPr>
        <w:pStyle w:val="a5"/>
        <w:numPr>
          <w:ilvl w:val="2"/>
          <w:numId w:val="2"/>
        </w:numPr>
        <w:tabs>
          <w:tab w:val="left" w:pos="740"/>
        </w:tabs>
        <w:spacing w:before="23"/>
        <w:ind w:right="735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обучающихся, включая: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" w:line="264" w:lineRule="auto"/>
        <w:ind w:right="140" w:firstLine="530"/>
        <w:rPr>
          <w:sz w:val="24"/>
        </w:rPr>
      </w:pPr>
      <w:r>
        <w:rPr>
          <w:sz w:val="24"/>
        </w:rPr>
        <w:t xml:space="preserve">привлечение родителей (законных представителей) к сотрудничеству в </w:t>
      </w:r>
      <w:proofErr w:type="gramStart"/>
      <w:r>
        <w:rPr>
          <w:sz w:val="24"/>
        </w:rPr>
        <w:t>интересах</w:t>
      </w:r>
      <w:proofErr w:type="gramEnd"/>
      <w:r>
        <w:rPr>
          <w:sz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6" w:line="264" w:lineRule="auto"/>
        <w:ind w:firstLine="530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изменениях, о внеурочных мероприятиях и событиях жизни класса;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9" w:line="259" w:lineRule="auto"/>
        <w:ind w:right="140" w:firstLine="530"/>
        <w:rPr>
          <w:sz w:val="24"/>
        </w:rPr>
      </w:pPr>
      <w:r>
        <w:rPr>
          <w:sz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4" w:line="264" w:lineRule="auto"/>
        <w:ind w:right="141" w:firstLine="530"/>
        <w:rPr>
          <w:sz w:val="24"/>
        </w:rPr>
      </w:pPr>
      <w:r>
        <w:rPr>
          <w:sz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2972ED" w:rsidRDefault="008B0064">
      <w:pPr>
        <w:pStyle w:val="a5"/>
        <w:numPr>
          <w:ilvl w:val="2"/>
          <w:numId w:val="2"/>
        </w:numPr>
        <w:tabs>
          <w:tab w:val="left" w:pos="740"/>
        </w:tabs>
        <w:spacing w:before="14"/>
        <w:ind w:right="308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 коллективом, включая: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" w:line="264" w:lineRule="auto"/>
        <w:ind w:firstLine="530"/>
        <w:rPr>
          <w:sz w:val="24"/>
        </w:rPr>
      </w:pPr>
      <w:r>
        <w:rPr>
          <w:sz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6" w:line="264" w:lineRule="auto"/>
        <w:ind w:right="140" w:firstLine="530"/>
        <w:rPr>
          <w:sz w:val="24"/>
        </w:rPr>
      </w:pPr>
      <w:r>
        <w:rPr>
          <w:sz w:val="24"/>
        </w:rPr>
        <w:t xml:space="preserve">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</w:t>
      </w:r>
      <w:r>
        <w:rPr>
          <w:spacing w:val="-2"/>
          <w:sz w:val="24"/>
        </w:rPr>
        <w:t>целом;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5" w:line="264" w:lineRule="auto"/>
        <w:ind w:firstLine="530"/>
        <w:rPr>
          <w:sz w:val="24"/>
        </w:rPr>
      </w:pPr>
      <w:r>
        <w:rPr>
          <w:sz w:val="24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9" w:line="264" w:lineRule="auto"/>
        <w:ind w:firstLine="530"/>
        <w:rPr>
          <w:sz w:val="24"/>
        </w:rPr>
      </w:pPr>
      <w:r>
        <w:rPr>
          <w:sz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2" w:line="264" w:lineRule="auto"/>
        <w:ind w:firstLine="530"/>
        <w:rPr>
          <w:sz w:val="24"/>
        </w:rPr>
      </w:pPr>
      <w:r>
        <w:rPr>
          <w:sz w:val="24"/>
        </w:rPr>
        <w:t xml:space="preserve">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и каникулярных </w:t>
      </w:r>
      <w:r>
        <w:rPr>
          <w:spacing w:val="-2"/>
          <w:sz w:val="24"/>
        </w:rPr>
        <w:t>мероприятий;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9" w:line="259" w:lineRule="auto"/>
        <w:ind w:right="141" w:firstLine="530"/>
        <w:rPr>
          <w:sz w:val="24"/>
        </w:rPr>
      </w:pPr>
      <w:r>
        <w:rPr>
          <w:sz w:val="24"/>
        </w:rPr>
        <w:t xml:space="preserve">взаимодействие с педагогическими работниками и администрацией по вопросам профилактики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24" w:line="261" w:lineRule="auto"/>
        <w:ind w:right="140" w:firstLine="530"/>
        <w:rPr>
          <w:sz w:val="24"/>
        </w:rPr>
      </w:pPr>
      <w:r>
        <w:rPr>
          <w:sz w:val="24"/>
        </w:rPr>
        <w:t xml:space="preserve">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находящихся в трудной жизненной ситуации.</w:t>
      </w:r>
    </w:p>
    <w:p w:rsidR="002972ED" w:rsidRDefault="008B0064">
      <w:pPr>
        <w:pStyle w:val="a5"/>
        <w:numPr>
          <w:ilvl w:val="2"/>
          <w:numId w:val="2"/>
        </w:numPr>
        <w:tabs>
          <w:tab w:val="left" w:pos="740"/>
        </w:tabs>
        <w:spacing w:before="23"/>
        <w:ind w:right="963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 социальными партнерами, включая: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" w:line="256" w:lineRule="auto"/>
        <w:ind w:right="140" w:firstLine="530"/>
        <w:rPr>
          <w:sz w:val="24"/>
        </w:rPr>
      </w:pPr>
      <w:r>
        <w:rPr>
          <w:sz w:val="24"/>
        </w:rPr>
        <w:t xml:space="preserve">участие в организации работы, способствующей профессиональному самоопределению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972ED" w:rsidRDefault="002972ED">
      <w:pPr>
        <w:pStyle w:val="a5"/>
        <w:spacing w:line="256" w:lineRule="auto"/>
        <w:rPr>
          <w:sz w:val="24"/>
        </w:rPr>
        <w:sectPr w:rsidR="002972ED">
          <w:pgSz w:w="11910" w:h="16840"/>
          <w:pgMar w:top="620" w:right="708" w:bottom="280" w:left="1559" w:header="720" w:footer="720" w:gutter="0"/>
          <w:cols w:space="720"/>
        </w:sectPr>
      </w:pP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60" w:line="264" w:lineRule="auto"/>
        <w:ind w:firstLine="530"/>
        <w:rPr>
          <w:sz w:val="24"/>
        </w:rPr>
      </w:pPr>
      <w:r>
        <w:rPr>
          <w:sz w:val="24"/>
        </w:rPr>
        <w:lastRenderedPageBreak/>
        <w:t xml:space="preserve">участие в организации мероприятий по различным направлениям воспитания и </w:t>
      </w:r>
      <w:proofErr w:type="gramStart"/>
      <w:r>
        <w:rPr>
          <w:sz w:val="24"/>
        </w:rPr>
        <w:t>социализации</w:t>
      </w:r>
      <w:proofErr w:type="gramEnd"/>
      <w:r>
        <w:rPr>
          <w:sz w:val="24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2972ED" w:rsidRDefault="008B0064">
      <w:pPr>
        <w:pStyle w:val="a5"/>
        <w:numPr>
          <w:ilvl w:val="3"/>
          <w:numId w:val="2"/>
        </w:numPr>
        <w:tabs>
          <w:tab w:val="left" w:pos="847"/>
        </w:tabs>
        <w:spacing w:before="19" w:line="264" w:lineRule="auto"/>
        <w:ind w:firstLine="530"/>
        <w:rPr>
          <w:sz w:val="24"/>
        </w:rPr>
      </w:pPr>
      <w:r>
        <w:rPr>
          <w:sz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spacing w:before="21"/>
        <w:ind w:right="1373" w:firstLine="0"/>
        <w:jc w:val="both"/>
        <w:rPr>
          <w:sz w:val="24"/>
        </w:rPr>
      </w:pPr>
      <w:r>
        <w:rPr>
          <w:sz w:val="24"/>
        </w:rPr>
        <w:t>Вариативная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зависимости от контекстных условий и текущих задач Организации.</w:t>
      </w:r>
    </w:p>
    <w:p w:rsidR="002972ED" w:rsidRDefault="002972ED">
      <w:pPr>
        <w:pStyle w:val="a3"/>
        <w:spacing w:before="54"/>
        <w:ind w:left="0"/>
      </w:pPr>
    </w:p>
    <w:p w:rsidR="002972ED" w:rsidRDefault="008B0064">
      <w:pPr>
        <w:pStyle w:val="Heading1"/>
        <w:numPr>
          <w:ilvl w:val="0"/>
          <w:numId w:val="2"/>
        </w:numPr>
        <w:tabs>
          <w:tab w:val="left" w:pos="1996"/>
        </w:tabs>
        <w:spacing w:before="1"/>
        <w:ind w:left="1678" w:right="2143" w:firstLine="0"/>
        <w:jc w:val="left"/>
      </w:pPr>
      <w:bookmarkStart w:id="3" w:name="4._Права_педагогических_работников,_осущ"/>
      <w:bookmarkEnd w:id="3"/>
      <w:r>
        <w:rPr>
          <w:color w:val="003300"/>
        </w:rPr>
        <w:t>Права педагогических работников, осуществляющих</w:t>
      </w:r>
      <w:r>
        <w:rPr>
          <w:color w:val="003300"/>
          <w:spacing w:val="-20"/>
        </w:rPr>
        <w:t xml:space="preserve"> </w:t>
      </w:r>
      <w:r>
        <w:rPr>
          <w:color w:val="003300"/>
        </w:rPr>
        <w:t>классное</w:t>
      </w:r>
      <w:r>
        <w:rPr>
          <w:color w:val="003300"/>
          <w:spacing w:val="-20"/>
        </w:rPr>
        <w:t xml:space="preserve"> </w:t>
      </w:r>
      <w:r>
        <w:rPr>
          <w:color w:val="003300"/>
        </w:rPr>
        <w:t>руководство</w:t>
      </w:r>
    </w:p>
    <w:p w:rsidR="002972ED" w:rsidRDefault="008B0064">
      <w:pPr>
        <w:pStyle w:val="a3"/>
        <w:spacing w:before="298"/>
        <w:ind w:left="0" w:right="138"/>
        <w:jc w:val="right"/>
      </w:pPr>
      <w:r>
        <w:t>Педагогический</w:t>
      </w:r>
      <w:r>
        <w:rPr>
          <w:spacing w:val="-1"/>
        </w:rPr>
        <w:t xml:space="preserve"> </w:t>
      </w:r>
      <w:r>
        <w:t>работник, осуществляющий классное</w:t>
      </w:r>
      <w:r>
        <w:rPr>
          <w:spacing w:val="-2"/>
        </w:rPr>
        <w:t xml:space="preserve"> </w:t>
      </w:r>
      <w:r>
        <w:t>руководство, 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локальных</w:t>
      </w:r>
      <w:proofErr w:type="gramEnd"/>
    </w:p>
    <w:p w:rsidR="002972ED" w:rsidRDefault="008B0064">
      <w:pPr>
        <w:pStyle w:val="a3"/>
        <w:spacing w:before="27"/>
        <w:ind w:left="0" w:right="136"/>
        <w:jc w:val="right"/>
      </w:pPr>
      <w:r>
        <w:t>нормативных</w:t>
      </w:r>
      <w:r>
        <w:rPr>
          <w:spacing w:val="-1"/>
        </w:rPr>
        <w:t xml:space="preserve"> </w:t>
      </w:r>
      <w:r>
        <w:t>актов Организации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права: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46" w:line="264" w:lineRule="auto"/>
        <w:ind w:right="140" w:firstLine="530"/>
        <w:rPr>
          <w:sz w:val="24"/>
        </w:rPr>
      </w:pPr>
      <w:r>
        <w:rPr>
          <w:sz w:val="24"/>
        </w:rPr>
        <w:t>самостоятельно определять приоритетные направления, содержание, 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20" w:line="266" w:lineRule="auto"/>
        <w:ind w:firstLine="530"/>
        <w:rPr>
          <w:sz w:val="24"/>
        </w:rPr>
      </w:pPr>
      <w:r>
        <w:rPr>
          <w:sz w:val="24"/>
        </w:rPr>
        <w:t xml:space="preserve">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как от своего имени, так и от имени обучающихся класса, родителей (законных представителей) несовершеннолетних </w:t>
      </w:r>
      <w:r>
        <w:rPr>
          <w:spacing w:val="-2"/>
          <w:sz w:val="24"/>
        </w:rPr>
        <w:t>обучающихся;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13" w:line="261" w:lineRule="auto"/>
        <w:ind w:firstLine="530"/>
        <w:rPr>
          <w:sz w:val="24"/>
        </w:rPr>
      </w:pPr>
      <w:r>
        <w:rPr>
          <w:sz w:val="24"/>
        </w:rPr>
        <w:t xml:space="preserve">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</w:t>
      </w:r>
      <w:r>
        <w:rPr>
          <w:spacing w:val="-2"/>
          <w:sz w:val="24"/>
        </w:rPr>
        <w:t>эффективности;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22" w:line="259" w:lineRule="auto"/>
        <w:ind w:right="140" w:firstLine="530"/>
        <w:rPr>
          <w:sz w:val="24"/>
        </w:rPr>
      </w:pPr>
      <w:proofErr w:type="gramStart"/>
      <w:r>
        <w:rPr>
          <w:sz w:val="24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24" w:line="264" w:lineRule="auto"/>
        <w:ind w:firstLine="530"/>
        <w:rPr>
          <w:sz w:val="24"/>
        </w:rPr>
      </w:pPr>
      <w:r>
        <w:rPr>
          <w:sz w:val="24"/>
        </w:rPr>
        <w:t>получать своевременную методическую, материально-техническую и иную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 от руководства и коллегиальных органов управления для реализации задач по классному руководству;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15" w:line="264" w:lineRule="auto"/>
        <w:ind w:right="140" w:firstLine="530"/>
        <w:rPr>
          <w:sz w:val="24"/>
        </w:rPr>
      </w:pPr>
      <w:r>
        <w:rPr>
          <w:sz w:val="24"/>
        </w:rPr>
        <w:t xml:space="preserve">приглашать в Организацию родителей (законных представителей) несовершеннолетних обучающихся по вопросам, связанным с осуществлением классного </w:t>
      </w:r>
      <w:r>
        <w:rPr>
          <w:spacing w:val="-2"/>
          <w:sz w:val="24"/>
        </w:rPr>
        <w:t>руководства;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15" w:line="259" w:lineRule="auto"/>
        <w:ind w:firstLine="530"/>
        <w:rPr>
          <w:sz w:val="24"/>
        </w:rPr>
      </w:pPr>
      <w:r>
        <w:rPr>
          <w:sz w:val="24"/>
        </w:rPr>
        <w:t xml:space="preserve">давать обязательные распоряжения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своего класса при подготовке и проведении воспитательных мероприятий;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24" w:line="264" w:lineRule="auto"/>
        <w:ind w:firstLine="530"/>
        <w:rPr>
          <w:sz w:val="24"/>
        </w:rPr>
      </w:pPr>
      <w:proofErr w:type="gramStart"/>
      <w:r>
        <w:rPr>
          <w:sz w:val="24"/>
        </w:rPr>
        <w:t>посещать уроки и занятия, проводимые педагогическими работниками (по согласованию),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 с коллективом обучающихся класса;</w:t>
      </w:r>
      <w:proofErr w:type="gramEnd"/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16" w:line="264" w:lineRule="auto"/>
        <w:ind w:right="140" w:firstLine="530"/>
        <w:rPr>
          <w:sz w:val="24"/>
        </w:rPr>
      </w:pPr>
      <w:r>
        <w:rPr>
          <w:sz w:val="24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</w:t>
      </w:r>
    </w:p>
    <w:p w:rsidR="002972ED" w:rsidRDefault="008B0064">
      <w:pPr>
        <w:pStyle w:val="a3"/>
        <w:spacing w:before="14"/>
        <w:jc w:val="both"/>
      </w:pP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работников;</w:t>
      </w:r>
    </w:p>
    <w:p w:rsidR="002972ED" w:rsidRDefault="008B0064">
      <w:pPr>
        <w:pStyle w:val="a5"/>
        <w:numPr>
          <w:ilvl w:val="0"/>
          <w:numId w:val="1"/>
        </w:numPr>
        <w:tabs>
          <w:tab w:val="left" w:pos="847"/>
        </w:tabs>
        <w:spacing w:before="1" w:line="256" w:lineRule="auto"/>
        <w:ind w:firstLine="530"/>
        <w:rPr>
          <w:sz w:val="24"/>
        </w:rPr>
      </w:pPr>
      <w:r>
        <w:rPr>
          <w:sz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2972ED" w:rsidRDefault="002972ED">
      <w:pPr>
        <w:pStyle w:val="a5"/>
        <w:spacing w:line="256" w:lineRule="auto"/>
        <w:rPr>
          <w:sz w:val="24"/>
        </w:rPr>
        <w:sectPr w:rsidR="002972ED">
          <w:pgSz w:w="11910" w:h="16840"/>
          <w:pgMar w:top="620" w:right="708" w:bottom="280" w:left="1559" w:header="720" w:footer="720" w:gutter="0"/>
          <w:cols w:space="720"/>
        </w:sectPr>
      </w:pPr>
    </w:p>
    <w:p w:rsidR="002972ED" w:rsidRDefault="008B0064">
      <w:pPr>
        <w:pStyle w:val="Heading1"/>
        <w:numPr>
          <w:ilvl w:val="0"/>
          <w:numId w:val="2"/>
        </w:numPr>
        <w:tabs>
          <w:tab w:val="left" w:pos="1192"/>
        </w:tabs>
        <w:spacing w:before="70"/>
        <w:ind w:left="874" w:right="2674" w:firstLine="0"/>
        <w:jc w:val="left"/>
      </w:pPr>
      <w:bookmarkStart w:id="4" w:name="5._Оценка_эффективности_деятельности_пед"/>
      <w:bookmarkEnd w:id="4"/>
      <w:r>
        <w:rPr>
          <w:color w:val="003300"/>
        </w:rPr>
        <w:lastRenderedPageBreak/>
        <w:t>Оценка эффективности деятельности педагогических</w:t>
      </w:r>
      <w:r>
        <w:rPr>
          <w:color w:val="003300"/>
          <w:spacing w:val="-15"/>
        </w:rPr>
        <w:t xml:space="preserve"> </w:t>
      </w:r>
      <w:r>
        <w:rPr>
          <w:color w:val="003300"/>
        </w:rPr>
        <w:t>работников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по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 xml:space="preserve">классному </w:t>
      </w:r>
      <w:r>
        <w:rPr>
          <w:color w:val="003300"/>
          <w:spacing w:val="-2"/>
        </w:rPr>
        <w:t>руководству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spacing w:before="298"/>
        <w:ind w:right="885" w:firstLine="0"/>
        <w:jc w:val="left"/>
        <w:rPr>
          <w:sz w:val="24"/>
        </w:rPr>
      </w:pPr>
      <w:r>
        <w:rPr>
          <w:sz w:val="24"/>
        </w:rPr>
        <w:t>Оценка деятельности педагогических работников, осуществляющих классное руководство,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поощрить 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классное </w:t>
      </w:r>
      <w:r>
        <w:rPr>
          <w:spacing w:val="-2"/>
          <w:sz w:val="24"/>
        </w:rPr>
        <w:t>руководство.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240" w:firstLine="0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1351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классным руководством, относятся:</w:t>
      </w:r>
    </w:p>
    <w:p w:rsidR="002972ED" w:rsidRDefault="008B0064">
      <w:pPr>
        <w:pStyle w:val="a3"/>
        <w:spacing w:line="280" w:lineRule="auto"/>
        <w:ind w:firstLine="1545"/>
      </w:pPr>
      <w:proofErr w:type="gramStart"/>
      <w:r>
        <w:t>комплексность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охвата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направлений, 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 xml:space="preserve">документах; </w:t>
      </w:r>
      <w:proofErr w:type="spellStart"/>
      <w:r>
        <w:t>адресность</w:t>
      </w:r>
      <w:proofErr w:type="spellEnd"/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учета в</w:t>
      </w:r>
      <w:r>
        <w:rPr>
          <w:spacing w:val="-1"/>
        </w:rPr>
        <w:t xml:space="preserve"> </w:t>
      </w:r>
      <w:r>
        <w:rPr>
          <w:spacing w:val="-2"/>
        </w:rPr>
        <w:t>воспитательном</w:t>
      </w:r>
      <w:proofErr w:type="gramEnd"/>
    </w:p>
    <w:p w:rsidR="002972ED" w:rsidRDefault="008B0064">
      <w:pPr>
        <w:pStyle w:val="a3"/>
        <w:spacing w:line="228" w:lineRule="exact"/>
        <w:ind w:left="680"/>
      </w:pPr>
      <w:r>
        <w:t>процессе</w:t>
      </w:r>
      <w:r>
        <w:rPr>
          <w:spacing w:val="-2"/>
        </w:rPr>
        <w:t xml:space="preserve"> </w:t>
      </w:r>
      <w:proofErr w:type="gramStart"/>
      <w:r>
        <w:t>возрастных</w:t>
      </w:r>
      <w:proofErr w:type="gramEnd"/>
      <w:r>
        <w:t xml:space="preserve"> </w:t>
      </w:r>
      <w:r>
        <w:rPr>
          <w:spacing w:val="-10"/>
        </w:rPr>
        <w:t>и</w:t>
      </w:r>
    </w:p>
    <w:p w:rsidR="002972ED" w:rsidRDefault="008B0064">
      <w:pPr>
        <w:pStyle w:val="a3"/>
        <w:ind w:right="141"/>
      </w:pPr>
      <w:proofErr w:type="gramStart"/>
      <w:r>
        <w:t xml:space="preserve">личностных особенностей детей, характеристик класса; </w:t>
      </w:r>
      <w:proofErr w:type="spellStart"/>
      <w:r>
        <w:t>инновационность</w:t>
      </w:r>
      <w:proofErr w:type="spellEnd"/>
      <w:r>
        <w:t xml:space="preserve"> как степень использования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 xml:space="preserve">значимой для современных обучающихся, интересных для них форм и методов взаимодействия, в том числе </w:t>
      </w:r>
      <w:proofErr w:type="spellStart"/>
      <w:r>
        <w:t>интернетресурсов</w:t>
      </w:r>
      <w:proofErr w:type="spellEnd"/>
      <w:r>
        <w:t xml:space="preserve">, сетевых сообществ, ведения </w:t>
      </w:r>
      <w:proofErr w:type="spellStart"/>
      <w:r>
        <w:t>блогов</w:t>
      </w:r>
      <w:proofErr w:type="spellEnd"/>
      <w:r>
        <w:t xml:space="preserve"> и т.д.; системность как степень вовлеченности в решение воспитательных задач</w:t>
      </w:r>
      <w:proofErr w:type="gramEnd"/>
    </w:p>
    <w:p w:rsidR="002972ED" w:rsidRDefault="008B0064">
      <w:pPr>
        <w:pStyle w:val="a3"/>
      </w:pPr>
      <w:r>
        <w:t>разных</w:t>
      </w:r>
      <w:r>
        <w:rPr>
          <w:spacing w:val="-2"/>
        </w:rPr>
        <w:t xml:space="preserve"> </w:t>
      </w:r>
      <w:r>
        <w:t xml:space="preserve">субъектов воспитательного </w:t>
      </w:r>
      <w:r>
        <w:rPr>
          <w:spacing w:val="-2"/>
        </w:rPr>
        <w:t>процесса.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413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 стать основой для поощрения лучших практик классного руководства.</w:t>
      </w:r>
    </w:p>
    <w:p w:rsidR="002972ED" w:rsidRDefault="002972ED">
      <w:pPr>
        <w:pStyle w:val="a3"/>
        <w:spacing w:before="58"/>
        <w:ind w:left="0"/>
      </w:pPr>
    </w:p>
    <w:p w:rsidR="002972ED" w:rsidRDefault="008B0064">
      <w:pPr>
        <w:pStyle w:val="Heading1"/>
        <w:numPr>
          <w:ilvl w:val="0"/>
          <w:numId w:val="2"/>
        </w:numPr>
        <w:tabs>
          <w:tab w:val="left" w:pos="1192"/>
        </w:tabs>
        <w:ind w:left="1192" w:hanging="318"/>
        <w:jc w:val="left"/>
      </w:pPr>
      <w:bookmarkStart w:id="5" w:name="6._Заключительные_положения_"/>
      <w:bookmarkEnd w:id="5"/>
      <w:r>
        <w:rPr>
          <w:color w:val="003300"/>
          <w:spacing w:val="-2"/>
        </w:rPr>
        <w:t>Заключительные</w:t>
      </w:r>
      <w:r>
        <w:rPr>
          <w:color w:val="003300"/>
          <w:spacing w:val="2"/>
        </w:rPr>
        <w:t xml:space="preserve"> </w:t>
      </w:r>
      <w:r>
        <w:rPr>
          <w:color w:val="003300"/>
          <w:spacing w:val="-2"/>
        </w:rPr>
        <w:t>положения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spacing w:before="297"/>
        <w:ind w:right="1101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руководителем Организации соответствующего приказа.</w:t>
      </w:r>
    </w:p>
    <w:p w:rsidR="002972ED" w:rsidRDefault="008B0064">
      <w:pPr>
        <w:pStyle w:val="a5"/>
        <w:numPr>
          <w:ilvl w:val="1"/>
          <w:numId w:val="2"/>
        </w:numPr>
        <w:tabs>
          <w:tab w:val="left" w:pos="560"/>
        </w:tabs>
        <w:ind w:right="1104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 Организации в десятидневный срок после вступления в силу. 6.3. Срок действия Положения: до внесения изменений.</w:t>
      </w:r>
    </w:p>
    <w:sectPr w:rsidR="002972ED" w:rsidSect="002972ED">
      <w:pgSz w:w="11910" w:h="16840"/>
      <w:pgMar w:top="9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25E"/>
    <w:multiLevelType w:val="multilevel"/>
    <w:tmpl w:val="B0E27156"/>
    <w:lvl w:ilvl="0">
      <w:start w:val="1"/>
      <w:numFmt w:val="decimal"/>
      <w:lvlText w:val="%1."/>
      <w:lvlJc w:val="left"/>
      <w:pPr>
        <w:ind w:left="1193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330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4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178"/>
      </w:pPr>
      <w:rPr>
        <w:rFonts w:hint="default"/>
        <w:lang w:val="ru-RU" w:eastAsia="en-US" w:bidi="ar-SA"/>
      </w:rPr>
    </w:lvl>
  </w:abstractNum>
  <w:abstractNum w:abstractNumId="1">
    <w:nsid w:val="725450D6"/>
    <w:multiLevelType w:val="hybridMultilevel"/>
    <w:tmpl w:val="C52473EA"/>
    <w:lvl w:ilvl="0" w:tplc="66367BB4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F403B06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2" w:tplc="BB6E158A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3" w:tplc="934EC4E2">
      <w:numFmt w:val="bullet"/>
      <w:lvlText w:val="•"/>
      <w:lvlJc w:val="left"/>
      <w:pPr>
        <w:ind w:left="3186" w:hanging="281"/>
      </w:pPr>
      <w:rPr>
        <w:rFonts w:hint="default"/>
        <w:lang w:val="ru-RU" w:eastAsia="en-US" w:bidi="ar-SA"/>
      </w:rPr>
    </w:lvl>
    <w:lvl w:ilvl="4" w:tplc="C76AA768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5" w:tplc="AD0ACE92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52F60AB4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7" w:tplc="E0B4D336">
      <w:numFmt w:val="bullet"/>
      <w:lvlText w:val="•"/>
      <w:lvlJc w:val="left"/>
      <w:pPr>
        <w:ind w:left="6876" w:hanging="281"/>
      </w:pPr>
      <w:rPr>
        <w:rFonts w:hint="default"/>
        <w:lang w:val="ru-RU" w:eastAsia="en-US" w:bidi="ar-SA"/>
      </w:rPr>
    </w:lvl>
    <w:lvl w:ilvl="8" w:tplc="34203CBA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2">
    <w:nsid w:val="763C3E15"/>
    <w:multiLevelType w:val="hybridMultilevel"/>
    <w:tmpl w:val="A658FDFC"/>
    <w:lvl w:ilvl="0" w:tplc="74624870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30523C">
      <w:numFmt w:val="bullet"/>
      <w:lvlText w:val="•"/>
      <w:lvlJc w:val="left"/>
      <w:pPr>
        <w:ind w:left="1090" w:hanging="178"/>
      </w:pPr>
      <w:rPr>
        <w:rFonts w:hint="default"/>
        <w:lang w:val="ru-RU" w:eastAsia="en-US" w:bidi="ar-SA"/>
      </w:rPr>
    </w:lvl>
    <w:lvl w:ilvl="2" w:tplc="33361062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3" w:tplc="C5526424">
      <w:numFmt w:val="bullet"/>
      <w:lvlText w:val="•"/>
      <w:lvlJc w:val="left"/>
      <w:pPr>
        <w:ind w:left="2990" w:hanging="178"/>
      </w:pPr>
      <w:rPr>
        <w:rFonts w:hint="default"/>
        <w:lang w:val="ru-RU" w:eastAsia="en-US" w:bidi="ar-SA"/>
      </w:rPr>
    </w:lvl>
    <w:lvl w:ilvl="4" w:tplc="56C6729A">
      <w:numFmt w:val="bullet"/>
      <w:lvlText w:val="•"/>
      <w:lvlJc w:val="left"/>
      <w:pPr>
        <w:ind w:left="3941" w:hanging="178"/>
      </w:pPr>
      <w:rPr>
        <w:rFonts w:hint="default"/>
        <w:lang w:val="ru-RU" w:eastAsia="en-US" w:bidi="ar-SA"/>
      </w:rPr>
    </w:lvl>
    <w:lvl w:ilvl="5" w:tplc="E8661EAA">
      <w:numFmt w:val="bullet"/>
      <w:lvlText w:val="•"/>
      <w:lvlJc w:val="left"/>
      <w:pPr>
        <w:ind w:left="4891" w:hanging="178"/>
      </w:pPr>
      <w:rPr>
        <w:rFonts w:hint="default"/>
        <w:lang w:val="ru-RU" w:eastAsia="en-US" w:bidi="ar-SA"/>
      </w:rPr>
    </w:lvl>
    <w:lvl w:ilvl="6" w:tplc="9F6C76EC">
      <w:numFmt w:val="bullet"/>
      <w:lvlText w:val="•"/>
      <w:lvlJc w:val="left"/>
      <w:pPr>
        <w:ind w:left="5841" w:hanging="178"/>
      </w:pPr>
      <w:rPr>
        <w:rFonts w:hint="default"/>
        <w:lang w:val="ru-RU" w:eastAsia="en-US" w:bidi="ar-SA"/>
      </w:rPr>
    </w:lvl>
    <w:lvl w:ilvl="7" w:tplc="CFF0C6A0">
      <w:numFmt w:val="bullet"/>
      <w:lvlText w:val="•"/>
      <w:lvlJc w:val="left"/>
      <w:pPr>
        <w:ind w:left="6792" w:hanging="178"/>
      </w:pPr>
      <w:rPr>
        <w:rFonts w:hint="default"/>
        <w:lang w:val="ru-RU" w:eastAsia="en-US" w:bidi="ar-SA"/>
      </w:rPr>
    </w:lvl>
    <w:lvl w:ilvl="8" w:tplc="8D3EED9E">
      <w:numFmt w:val="bullet"/>
      <w:lvlText w:val="•"/>
      <w:lvlJc w:val="left"/>
      <w:pPr>
        <w:ind w:left="7742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72ED"/>
    <w:rsid w:val="000076D5"/>
    <w:rsid w:val="002972ED"/>
    <w:rsid w:val="00460E8B"/>
    <w:rsid w:val="008B0064"/>
    <w:rsid w:val="00B46F61"/>
    <w:rsid w:val="00C8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2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2ED"/>
    <w:pPr>
      <w:ind w:left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72ED"/>
    <w:pPr>
      <w:ind w:left="119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972ED"/>
    <w:pPr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72ED"/>
    <w:pPr>
      <w:spacing w:line="459" w:lineRule="exact"/>
      <w:ind w:left="22" w:right="46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972ED"/>
    <w:pPr>
      <w:ind w:left="140" w:right="139" w:firstLine="530"/>
      <w:jc w:val="both"/>
    </w:pPr>
  </w:style>
  <w:style w:type="paragraph" w:customStyle="1" w:styleId="TableParagraph">
    <w:name w:val="Table Paragraph"/>
    <w:basedOn w:val="a"/>
    <w:uiPriority w:val="1"/>
    <w:qFormat/>
    <w:rsid w:val="002972ED"/>
    <w:pPr>
      <w:spacing w:before="1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8B00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0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numbering" Target="numbering.xml"/><Relationship Id="rId6" Type="http://schemas.openxmlformats.org/officeDocument/2006/relationships/image" Target="https://cdn2.arhivurokov.ru/multiurok/html/2018/04/21/s_5adb285e85b14/s886843_1_1.jpeg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3395</Words>
  <Characters>19357</Characters>
  <Application>Microsoft Office Word</Application>
  <DocSecurity>0</DocSecurity>
  <Lines>161</Lines>
  <Paragraphs>45</Paragraphs>
  <ScaleCrop>false</ScaleCrop>
  <Company/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Пользователь</cp:lastModifiedBy>
  <cp:revision>4</cp:revision>
  <dcterms:created xsi:type="dcterms:W3CDTF">2025-05-05T09:38:00Z</dcterms:created>
  <dcterms:modified xsi:type="dcterms:W3CDTF">2025-05-05T09:38:00Z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D:20250317154146+03'00'</vt:lpwstr>
  </property>
</Properties>
</file>